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B510" w14:textId="77777777" w:rsidR="00C0071E" w:rsidRDefault="00000000" w:rsidP="00C0071E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lang w:val="pl-PL"/>
        </w:rPr>
      </w:pPr>
      <w:r w:rsidRPr="00122CF6">
        <w:rPr>
          <w:color w:val="000000"/>
          <w:sz w:val="36"/>
          <w:szCs w:val="36"/>
          <w:lang w:val="pl-PL"/>
        </w:rPr>
        <w:br/>
      </w:r>
      <w:r w:rsidR="00122CF6">
        <w:rPr>
          <w:color w:val="000000"/>
          <w:sz w:val="36"/>
          <w:szCs w:val="36"/>
          <w:lang w:val="pl-PL"/>
        </w:rPr>
        <w:t xml:space="preserve">                                   </w:t>
      </w:r>
      <w:r w:rsidRPr="00122CF6">
        <w:rPr>
          <w:rFonts w:ascii="Times New Roman" w:hAnsi="Times New Roman" w:cs="Times New Roman"/>
          <w:color w:val="000000"/>
          <w:sz w:val="36"/>
          <w:szCs w:val="36"/>
          <w:lang w:val="pl-PL"/>
        </w:rPr>
        <w:t>PROTOKÓŁ</w:t>
      </w:r>
      <w:r w:rsidR="00122CF6" w:rsidRPr="00122CF6">
        <w:rPr>
          <w:rFonts w:ascii="Times New Roman" w:hAnsi="Times New Roman" w:cs="Times New Roman"/>
          <w:color w:val="000000"/>
          <w:sz w:val="36"/>
          <w:szCs w:val="36"/>
          <w:lang w:val="pl-PL"/>
        </w:rPr>
        <w:t xml:space="preserve"> </w:t>
      </w:r>
      <w:r w:rsidR="00C0071E">
        <w:rPr>
          <w:rFonts w:ascii="Times New Roman" w:hAnsi="Times New Roman" w:cs="Times New Roman"/>
          <w:color w:val="000000"/>
          <w:sz w:val="36"/>
          <w:szCs w:val="36"/>
          <w:lang w:val="pl-PL"/>
        </w:rPr>
        <w:t>LII/22</w:t>
      </w:r>
    </w:p>
    <w:p w14:paraId="6C2DED15" w14:textId="7D7A3AE3" w:rsidR="00DE4E68" w:rsidRPr="00C0071E" w:rsidRDefault="00C0071E" w:rsidP="00C0071E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                </w:t>
      </w:r>
      <w:r w:rsidRPr="00C0071E">
        <w:rPr>
          <w:rFonts w:ascii="Times New Roman" w:hAnsi="Times New Roman" w:cs="Times New Roman"/>
          <w:color w:val="000000"/>
          <w:sz w:val="28"/>
          <w:szCs w:val="28"/>
          <w:lang w:val="pl-PL"/>
        </w:rPr>
        <w:t>Sesj</w:t>
      </w: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>i</w:t>
      </w:r>
      <w:r w:rsidRPr="00C0071E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Rady Miejskiej Węglińc</w:t>
      </w:r>
      <w:r w:rsidR="00122CF6" w:rsidRPr="00C0071E">
        <w:rPr>
          <w:rFonts w:ascii="Times New Roman" w:hAnsi="Times New Roman" w:cs="Times New Roman"/>
          <w:color w:val="000000"/>
          <w:sz w:val="28"/>
          <w:szCs w:val="28"/>
          <w:lang w:val="pl-PL"/>
        </w:rPr>
        <w:t>a</w:t>
      </w: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 </w:t>
      </w:r>
      <w:r w:rsidRPr="00C0071E">
        <w:rPr>
          <w:rFonts w:ascii="Times New Roman" w:hAnsi="Times New Roman" w:cs="Times New Roman"/>
          <w:color w:val="000000"/>
          <w:sz w:val="28"/>
          <w:szCs w:val="28"/>
          <w:lang w:val="pl-PL"/>
        </w:rPr>
        <w:t>z dnia 29 września 2022 r.</w:t>
      </w:r>
    </w:p>
    <w:p w14:paraId="7C65D307" w14:textId="56E31FAF" w:rsidR="00DE4E68" w:rsidRPr="00C0071E" w:rsidRDefault="00C0071E" w:rsidP="00425568">
      <w:pPr>
        <w:pStyle w:val="Default"/>
        <w:ind w:left="-142" w:firstLine="426"/>
        <w:jc w:val="both"/>
        <w:rPr>
          <w:sz w:val="23"/>
          <w:szCs w:val="23"/>
        </w:rPr>
      </w:pPr>
      <w:r>
        <w:t xml:space="preserve">   </w:t>
      </w:r>
      <w:r w:rsidRPr="003E61ED">
        <w:rPr>
          <w:sz w:val="23"/>
          <w:szCs w:val="23"/>
        </w:rPr>
        <w:t>O godzinie 1</w:t>
      </w:r>
      <w:r w:rsidR="00E56D5F">
        <w:rPr>
          <w:sz w:val="23"/>
          <w:szCs w:val="23"/>
        </w:rPr>
        <w:t>2:05</w:t>
      </w:r>
      <w:r w:rsidRPr="003E61ED">
        <w:rPr>
          <w:sz w:val="23"/>
          <w:szCs w:val="23"/>
        </w:rPr>
        <w:t xml:space="preserve"> Przewodniczący Rady Marek Wawrzynek otworzył obrady wypowiadając oficjalną formułę: </w:t>
      </w:r>
      <w:r w:rsidRPr="003E61ED">
        <w:rPr>
          <w:i/>
          <w:iCs/>
          <w:sz w:val="23"/>
          <w:szCs w:val="23"/>
        </w:rPr>
        <w:t xml:space="preserve">„Otwieram </w:t>
      </w:r>
      <w:r>
        <w:rPr>
          <w:i/>
          <w:iCs/>
          <w:sz w:val="23"/>
          <w:szCs w:val="23"/>
        </w:rPr>
        <w:t xml:space="preserve">pięćdziesiątą </w:t>
      </w:r>
      <w:r w:rsidR="00D47830">
        <w:rPr>
          <w:i/>
          <w:iCs/>
          <w:sz w:val="23"/>
          <w:szCs w:val="23"/>
        </w:rPr>
        <w:t xml:space="preserve">drugą </w:t>
      </w:r>
      <w:r w:rsidRPr="003E61ED">
        <w:rPr>
          <w:i/>
          <w:iCs/>
          <w:sz w:val="23"/>
          <w:szCs w:val="23"/>
        </w:rPr>
        <w:t xml:space="preserve"> sesję Rady Miejskiej Węglińca</w:t>
      </w:r>
      <w:r w:rsidRPr="003E61ED">
        <w:rPr>
          <w:sz w:val="23"/>
          <w:szCs w:val="23"/>
        </w:rPr>
        <w:t>”. Powitał wszystkich zebranych i przekazał, że w posiedzeniu bierze udział</w:t>
      </w:r>
      <w:r>
        <w:rPr>
          <w:sz w:val="23"/>
          <w:szCs w:val="23"/>
        </w:rPr>
        <w:t xml:space="preserve"> </w:t>
      </w:r>
      <w:r w:rsidR="00D47830">
        <w:rPr>
          <w:sz w:val="23"/>
          <w:szCs w:val="23"/>
        </w:rPr>
        <w:t xml:space="preserve">dwunastu </w:t>
      </w:r>
      <w:r w:rsidRPr="003E61ED">
        <w:rPr>
          <w:sz w:val="23"/>
          <w:szCs w:val="23"/>
        </w:rPr>
        <w:t xml:space="preserve"> radnych, nieobecni są Radna </w:t>
      </w:r>
      <w:r w:rsidR="00D47830">
        <w:rPr>
          <w:sz w:val="23"/>
          <w:szCs w:val="23"/>
        </w:rPr>
        <w:t>Elżbieta Grabowska,</w:t>
      </w:r>
      <w:r w:rsidRPr="003E61ED">
        <w:rPr>
          <w:sz w:val="23"/>
          <w:szCs w:val="23"/>
        </w:rPr>
        <w:t xml:space="preserve"> Radny </w:t>
      </w:r>
      <w:r w:rsidR="00D47830">
        <w:rPr>
          <w:sz w:val="23"/>
          <w:szCs w:val="23"/>
        </w:rPr>
        <w:t>Mirosław Piątka</w:t>
      </w:r>
      <w:r>
        <w:rPr>
          <w:sz w:val="23"/>
          <w:szCs w:val="23"/>
        </w:rPr>
        <w:t>,</w:t>
      </w:r>
      <w:r w:rsidR="00D47830">
        <w:rPr>
          <w:sz w:val="23"/>
          <w:szCs w:val="23"/>
        </w:rPr>
        <w:t xml:space="preserve"> Jerzy Pieroński</w:t>
      </w:r>
      <w:r w:rsidR="00856FA8">
        <w:rPr>
          <w:sz w:val="23"/>
          <w:szCs w:val="23"/>
        </w:rPr>
        <w:t>,</w:t>
      </w:r>
      <w:r w:rsidR="00013F72">
        <w:rPr>
          <w:sz w:val="23"/>
          <w:szCs w:val="23"/>
        </w:rPr>
        <w:t xml:space="preserve"> </w:t>
      </w:r>
      <w:r w:rsidR="00856FA8">
        <w:rPr>
          <w:sz w:val="23"/>
          <w:szCs w:val="23"/>
        </w:rPr>
        <w:t xml:space="preserve">natomiast Radny Łukasz Kocot i Łukasz Pańków biorą udział zdalnie. </w:t>
      </w:r>
      <w:r w:rsidRPr="003E61ED">
        <w:rPr>
          <w:sz w:val="23"/>
          <w:szCs w:val="23"/>
        </w:rPr>
        <w:t>W związku z powyższym stwierdził, że obrady są prawomocne.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2273"/>
        <w:gridCol w:w="2242"/>
        <w:gridCol w:w="1178"/>
        <w:gridCol w:w="2211"/>
      </w:tblGrid>
      <w:tr w:rsidR="00DE4E68" w14:paraId="08D4242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5DADA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CA2A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9EF7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369B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A6227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podpis</w:t>
            </w:r>
            <w:proofErr w:type="spellEnd"/>
          </w:p>
        </w:tc>
      </w:tr>
      <w:tr w:rsidR="00DE4E68" w14:paraId="543AC24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B7F3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BA69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39BC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B9A0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0C0A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E4E68" w14:paraId="547B5B0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BAC7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4B53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9B4C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A464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642B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E4E68" w14:paraId="0373F70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FD38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23CB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09A3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9FAD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9CEE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E4E68" w14:paraId="57F562E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8592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0FAF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7DE3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4EF0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37DF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E4E68" w14:paraId="40C1808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0D5E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B7E9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39DF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BF574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537F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E4E68" w14:paraId="3E9FAB7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DC8D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EA03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1656F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2556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277E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E4E68" w14:paraId="6B615DE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100E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CFC4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81A5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886C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7591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E4E68" w14:paraId="53845B6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C80F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C955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91B7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08D2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4364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E4E68" w14:paraId="4B31EE4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43F9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73E6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2772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2A6D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6F6A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E4E68" w14:paraId="60AB811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F638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8FE7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5FFD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44CA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D2D9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E4E68" w14:paraId="458D3A0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3BA1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654A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69634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27CE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D6E4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E4E68" w14:paraId="5E4E6C0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8891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F3F8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5A6B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89D0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E0A5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E4E68" w14:paraId="108D40C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29DD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DEB8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0F97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E95B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20DE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E4E68" w14:paraId="268E5EC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9BEC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86E2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7695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058B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91E5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E4E68" w14:paraId="581E483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6CA5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D417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59EF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F512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A0C1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</w:tbl>
    <w:p w14:paraId="1CC51D81" w14:textId="77777777" w:rsidR="00DE4E68" w:rsidRDefault="00DE4E68">
      <w:pPr>
        <w:pStyle w:val="myStyle"/>
        <w:spacing w:before="240" w:after="240" w:line="240" w:lineRule="auto"/>
        <w:ind w:left="240" w:right="240"/>
        <w:jc w:val="left"/>
      </w:pPr>
    </w:p>
    <w:p w14:paraId="5109A831" w14:textId="77777777" w:rsidR="00DE4E68" w:rsidRDefault="00DE4E68">
      <w:pPr>
        <w:pStyle w:val="myStyle"/>
        <w:spacing w:after="0" w:line="240" w:lineRule="auto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DE4E68" w14:paraId="3189984B" w14:textId="77777777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A8640D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  <w:proofErr w:type="spellEnd"/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20DD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DE4E68" w14:paraId="5C5D794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A44F0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7F0C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DE4E68" w14:paraId="3C1B117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1A6D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9E24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80,00 %</w:t>
            </w:r>
          </w:p>
        </w:tc>
      </w:tr>
      <w:tr w:rsidR="00DE4E68" w14:paraId="5FC2C749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79E13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14:paraId="4E642B89" w14:textId="26569B9A" w:rsidR="00DE4E68" w:rsidRPr="00EA28E3" w:rsidRDefault="00000000">
      <w:pPr>
        <w:pStyle w:val="myStyle"/>
        <w:spacing w:after="0" w:line="240" w:lineRule="auto"/>
        <w:jc w:val="left"/>
        <w:rPr>
          <w:lang w:val="pl-PL"/>
        </w:rPr>
      </w:pPr>
      <w:r w:rsidRPr="00EA28E3">
        <w:rPr>
          <w:color w:val="000000"/>
          <w:sz w:val="24"/>
          <w:szCs w:val="24"/>
          <w:lang w:val="pl-PL"/>
        </w:rPr>
        <w:t> </w:t>
      </w:r>
      <w:r w:rsidR="00EA28E3"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</w:t>
      </w:r>
      <w:r w:rsidR="003F3229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="00EA28E3"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zał. nr 1</w:t>
      </w:r>
      <w:r w:rsidR="003F3229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="00EA28E3"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, a lista osób zaproszonych i uczestniczących                            w posiedzeniu</w:t>
      </w:r>
      <w:r w:rsidR="003F3229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="00EA28E3"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nr 2</w:t>
      </w:r>
      <w:r w:rsidR="003F3229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="00EA28E3"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23EF1712" w14:textId="73536C0D" w:rsidR="00DE4E68" w:rsidRPr="003F3229" w:rsidRDefault="00DE4E68">
      <w:pPr>
        <w:pStyle w:val="myStyle"/>
        <w:spacing w:before="2" w:after="2" w:line="240" w:lineRule="auto"/>
        <w:ind w:left="240" w:right="240"/>
        <w:jc w:val="left"/>
        <w:rPr>
          <w:color w:val="000000"/>
          <w:sz w:val="36"/>
          <w:szCs w:val="36"/>
          <w:lang w:val="pl-PL"/>
        </w:rPr>
      </w:pPr>
    </w:p>
    <w:p w14:paraId="2654D878" w14:textId="5FFA77AA" w:rsidR="00DE4E68" w:rsidRPr="00B12E06" w:rsidRDefault="00B12E06" w:rsidP="00425568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B12E06">
        <w:rPr>
          <w:rFonts w:ascii="Times New Roman" w:hAnsi="Times New Roman" w:cs="Times New Roman"/>
          <w:color w:val="000000"/>
          <w:sz w:val="24"/>
          <w:szCs w:val="24"/>
          <w:lang w:val="pl-PL"/>
        </w:rPr>
        <w:t>Do wskazanego przez Przewodniczącego R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ady porządku obrad </w:t>
      </w:r>
      <w:r w:rsidR="00977773"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 zał.nr.3)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uwag oraz wniosków nie zgłoszono i Radni przystąpili do przyjęcia porządku obrad.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DE4E68" w14:paraId="1B3A302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0013FA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384C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obrad</w:t>
            </w:r>
            <w:proofErr w:type="spellEnd"/>
          </w:p>
        </w:tc>
      </w:tr>
      <w:tr w:rsidR="00DE4E68" w14:paraId="28A67BE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5D18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4434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4A6A375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AFBD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D560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67D9D48D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502C1CE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ABC1E2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DC4D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44911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3BB0F" w14:textId="77777777" w:rsidR="00DE4E68" w:rsidRDefault="00DE4E68"/>
        </w:tc>
      </w:tr>
      <w:tr w:rsidR="00DE4E68" w14:paraId="1E5BD8C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D4CF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5F70E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B5CC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4339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24F27355" w14:textId="284A26E2" w:rsidR="00DE4E68" w:rsidRPr="000A5EC0" w:rsidRDefault="00000000" w:rsidP="000A5EC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0A5EC0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0FAF270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3F455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4F78D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98BE0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7FE4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36F10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8C7A0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513F4E4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A2D6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DE3F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0A45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CD33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F3DA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CAEEB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5BDC2D9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9E82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B3600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342B7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3407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D1B3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96B0A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720D347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CE7E6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33EB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A709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D1BF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73397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5305AB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33A1EEF9" w14:textId="3FC28498" w:rsidR="00DE4E68" w:rsidRPr="000A5EC0" w:rsidRDefault="00000000" w:rsidP="000A5EC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0A5EC0">
        <w:rPr>
          <w:b/>
          <w:bCs/>
          <w:color w:val="000000"/>
          <w:sz w:val="23"/>
          <w:szCs w:val="23"/>
        </w:rPr>
        <w:t>Wyniki</w:t>
      </w:r>
      <w:proofErr w:type="spellEnd"/>
      <w:r w:rsidRPr="000A5EC0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0A5EC0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5137F5D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59A56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ACC7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3A51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20AD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5BFB740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EF10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07A2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BB67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49E5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F4F1E6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9E22A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3534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EAE0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5FC5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10BFBF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E2C1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F0E1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C024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08F7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56FA5AB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D9D1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FCF2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AB83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95CC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587764B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6554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24CE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BFD2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C6BF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41A8A41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F5C8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C982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6018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5B7C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ADAA2A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CC8C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F1E6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E6AE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7E1B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60FD1AA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F194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A1B4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636A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AC0A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AF63E7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593D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6CC3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45640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A1DC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264CA12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6C11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A0D7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4132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EC51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54F301C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CE744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4FF3A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427E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BBFD5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142D07E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8A70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BBE8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95A3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66147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14CBC7D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60D5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B120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EA82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68AE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544A811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BE499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AE2F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1791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F480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CA3542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64B2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F140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70351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1D0C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654E3210" w14:textId="0C7FBC28" w:rsidR="000A5EC0" w:rsidRPr="000A5EC0" w:rsidRDefault="000A5EC0" w:rsidP="00F07B7D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A5EC0">
        <w:rPr>
          <w:rFonts w:ascii="Times New Roman" w:hAnsi="Times New Roman" w:cs="Times New Roman"/>
          <w:color w:val="000000"/>
          <w:sz w:val="24"/>
          <w:szCs w:val="24"/>
          <w:lang w:val="pl-PL"/>
        </w:rPr>
        <w:t>Za przedstawionym porządkiem obrad głosowało 12 radnych „Za”</w:t>
      </w:r>
    </w:p>
    <w:p w14:paraId="270E895B" w14:textId="47EA6010" w:rsidR="00DE4E68" w:rsidRPr="000A5EC0" w:rsidRDefault="000A5EC0" w:rsidP="00425568">
      <w:pPr>
        <w:pStyle w:val="myStyle"/>
        <w:spacing w:before="243" w:after="3" w:line="240" w:lineRule="auto"/>
        <w:ind w:left="-142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0A5EC0">
        <w:rPr>
          <w:rFonts w:ascii="Times New Roman" w:hAnsi="Times New Roman" w:cs="Times New Roman"/>
          <w:color w:val="000000"/>
          <w:sz w:val="24"/>
          <w:szCs w:val="24"/>
          <w:lang w:val="pl-PL"/>
        </w:rPr>
        <w:t>Kolejnym punktem posiedzenia było przyjęcie protokołu sesji z dnia 25 sierpnia 2022r</w:t>
      </w:r>
      <w:r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="00977773"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(zał.nr.4)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DE4E68" w:rsidRPr="00126F29" w14:paraId="734E793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3B821E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97D72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protokołu sesji z dnia 25.08.2022 r.</w:t>
            </w:r>
          </w:p>
        </w:tc>
      </w:tr>
      <w:tr w:rsidR="00DE4E68" w14:paraId="2EADDFD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D4E7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7B4B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16A4D4D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1673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18B9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4C85B2F7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726B9E9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2F816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5085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CDD78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940E6" w14:textId="77777777" w:rsidR="00DE4E68" w:rsidRDefault="00DE4E68"/>
        </w:tc>
      </w:tr>
      <w:tr w:rsidR="00DE4E68" w14:paraId="0E445B8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F8A9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5131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9DE0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689E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67FB17DC" w14:textId="00D94E13" w:rsidR="00DE4E68" w:rsidRPr="000A5EC0" w:rsidRDefault="00000000" w:rsidP="000A5EC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0A5EC0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114C42C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CF39F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EEFBF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075BC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1972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13FB5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602F6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29AE056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9A01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01C47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99BE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DF753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FA51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CC6A8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66CE5CB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3241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CDCCD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F78C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8DE4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52DC7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A0428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4447036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74DF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7D2A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283DA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247B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5668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C4F3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1DB326B4" w14:textId="2B94DD22" w:rsidR="00DE4E68" w:rsidRPr="000A5EC0" w:rsidRDefault="00000000" w:rsidP="000A5EC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0A5EC0">
        <w:rPr>
          <w:b/>
          <w:bCs/>
          <w:color w:val="000000"/>
          <w:sz w:val="23"/>
          <w:szCs w:val="23"/>
        </w:rPr>
        <w:t>Wyniki</w:t>
      </w:r>
      <w:proofErr w:type="spellEnd"/>
      <w:r w:rsidRPr="000A5EC0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0A5EC0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4906FE0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E0962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CB93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B7B8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EDB7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5F5E39F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C7EE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C4EE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B297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198C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45AE97F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E2C3B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B67D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CC3C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FAD7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0EC88DD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850C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105DD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C5EF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2FD9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48D99FC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612E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FD85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AA8A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56AA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5CF8A6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2CD4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A545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374B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42414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25C0856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FE499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934F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50BF4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76D7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0A4FBA7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A288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12BF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07EA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83B1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10A25D3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0802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304E3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35D18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4D6D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1B8EE2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F6E9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2354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2B4E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26F6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3B7CBED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5344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4113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4468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1F4E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1190B9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2538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AA9C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8FDAF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FD48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3694365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F9ED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DC796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AA80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E050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6859D82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4613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1959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5181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976A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17522D5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566A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0918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CA97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EDD0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E6AFC8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A30EC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A0C1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ECE2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8B66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1CF9FF31" w14:textId="6291A8E0" w:rsidR="000A5EC0" w:rsidRPr="000A5EC0" w:rsidRDefault="000A5EC0" w:rsidP="00F07B7D">
      <w:pPr>
        <w:pStyle w:val="myStyle"/>
        <w:spacing w:before="243" w:after="3" w:line="240" w:lineRule="auto"/>
        <w:ind w:left="240" w:right="240" w:hanging="666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0A5EC0">
        <w:rPr>
          <w:rFonts w:ascii="Times New Roman" w:hAnsi="Times New Roman" w:cs="Times New Roman"/>
          <w:color w:val="000000"/>
          <w:sz w:val="24"/>
          <w:szCs w:val="24"/>
          <w:lang w:val="pl-PL"/>
        </w:rPr>
        <w:t>Uwag nie zgłoszono i protokół został przyjęty 12 głosami „ZA”</w:t>
      </w:r>
      <w:r w:rsidR="009C6E5B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0A5EC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2C8B8714" w14:textId="46D6DFDB" w:rsidR="00B2359D" w:rsidRDefault="0037075E" w:rsidP="0037075E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</w:t>
      </w:r>
      <w:r w:rsidR="000A5EC0" w:rsidRPr="00B2359D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 Rady Marek Wawrzynek przeszedł do kolejnego punktu 4</w:t>
      </w:r>
      <w:r w:rsidR="00B2359D" w:rsidRPr="00B2359D">
        <w:rPr>
          <w:rFonts w:ascii="Times New Roman" w:hAnsi="Times New Roman" w:cs="Times New Roman"/>
          <w:sz w:val="24"/>
          <w:szCs w:val="24"/>
          <w:lang w:val="pl-PL"/>
        </w:rPr>
        <w:t xml:space="preserve">, tj. </w:t>
      </w:r>
      <w:r w:rsidR="00B2359D" w:rsidRPr="00B9734C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INTERPELACJE I ZAPYTANIA RADNYCH</w:t>
      </w:r>
      <w:r w:rsidR="00B2359D" w:rsidRPr="00B2359D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. </w:t>
      </w:r>
      <w:r w:rsidR="00B2359D" w:rsidRPr="00B2359D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</w:t>
      </w:r>
      <w:r w:rsidR="00B2359D">
        <w:rPr>
          <w:rFonts w:ascii="Times New Roman" w:hAnsi="Times New Roman" w:cs="Times New Roman"/>
          <w:sz w:val="24"/>
          <w:szCs w:val="24"/>
          <w:lang w:val="pl-PL"/>
        </w:rPr>
        <w:t xml:space="preserve"> na adres domowy.</w:t>
      </w:r>
    </w:p>
    <w:p w14:paraId="3174D6B3" w14:textId="47E8C180" w:rsidR="000B5E94" w:rsidRDefault="00B2359D" w:rsidP="0037075E">
      <w:pPr>
        <w:pStyle w:val="myStyle"/>
        <w:spacing w:before="243" w:after="3" w:line="240" w:lineRule="auto"/>
        <w:ind w:left="-284" w:firstLine="284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70126F">
        <w:rPr>
          <w:rFonts w:ascii="Times New Roman" w:hAnsi="Times New Roman" w:cs="Times New Roman"/>
          <w:sz w:val="24"/>
          <w:szCs w:val="24"/>
          <w:lang w:val="pl-PL"/>
        </w:rPr>
        <w:t xml:space="preserve">Następny punkt 5 porządku obrad dotyczył  </w:t>
      </w:r>
      <w:r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</w:t>
      </w:r>
      <w:r w:rsidR="002776A0"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NALIZY </w:t>
      </w:r>
      <w:r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="002776A0"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WYKONANIA</w:t>
      </w:r>
      <w:r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="002776A0"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BUDŻETU </w:t>
      </w:r>
      <w:r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="002776A0"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</w:t>
      </w:r>
      <w:r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I </w:t>
      </w:r>
      <w:r w:rsidR="002776A0"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PÓLROCZU</w:t>
      </w:r>
      <w:r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Pr="00B9734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2022 roku</w:t>
      </w:r>
      <w:r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="003F3229"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(zał.nr</w:t>
      </w:r>
      <w:r w:rsidR="00977773"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5</w:t>
      </w:r>
      <w:r w:rsidR="003F3229"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  <w:r w:rsidR="00977773"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="003F3229" w:rsidRPr="003F32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3F32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Rady przypomniał, że tematem </w:t>
      </w:r>
      <w:r w:rsidR="001A516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zajmowały </w:t>
      </w:r>
      <w:r w:rsidR="003F32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się komisj</w:t>
      </w:r>
      <w:r w:rsidR="001A516F"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="003F32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1A516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poszczególne </w:t>
      </w:r>
      <w:r w:rsidR="003F32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dniu</w:t>
      </w:r>
      <w:r w:rsidR="000053A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dzisiejszym</w:t>
      </w:r>
      <w:r w:rsidR="003707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</w:t>
      </w:r>
      <w:r w:rsidR="002C79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przekazał głos do Burmistrza Gminy i Miasta Węgliniec Mariusza Wieczorka który podkreślił że na komisjach temat został omówiony szczegółowo i przedstawił Radnym opinie Izby </w:t>
      </w:r>
      <w:r w:rsidR="00E5168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Orzekającej </w:t>
      </w:r>
      <w:r w:rsidR="002C79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dnia 28 września 2022r</w:t>
      </w:r>
      <w:r w:rsidR="00E5168B">
        <w:rPr>
          <w:rFonts w:ascii="Times New Roman" w:hAnsi="Times New Roman" w:cs="Times New Roman"/>
          <w:color w:val="000000"/>
          <w:sz w:val="24"/>
          <w:szCs w:val="24"/>
          <w:lang w:val="pl-PL"/>
        </w:rPr>
        <w:t>. w formie uchwały nr. 1/69/2022 w sprawie opinii o przedłożonym przez Burmistrza Gminy i Miasta Węgliniec informacji o przebiegu wykonania budżetu Gminy Węgliniec za I półrocze 2022r.</w:t>
      </w:r>
      <w:r w:rsidR="00DD41C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nadmienił ,iż Izba Obrachunkowa wydała pozytywną opinie dotyczącą informacji o przebiegu wykonania budżetu </w:t>
      </w:r>
      <w:r w:rsidR="00A0665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Gminy Węgliniec </w:t>
      </w:r>
      <w:r w:rsidR="00DD41C0">
        <w:rPr>
          <w:rFonts w:ascii="Times New Roman" w:hAnsi="Times New Roman" w:cs="Times New Roman"/>
          <w:color w:val="000000"/>
          <w:sz w:val="24"/>
          <w:szCs w:val="24"/>
          <w:lang w:val="pl-PL"/>
        </w:rPr>
        <w:t>za I półrocze 2022r.</w:t>
      </w:r>
    </w:p>
    <w:p w14:paraId="092D22C1" w14:textId="505BB077" w:rsidR="00DE4E68" w:rsidRPr="00F3338C" w:rsidRDefault="00B3600E" w:rsidP="00DB4A3C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Komisje</w:t>
      </w:r>
      <w:r w:rsidR="0049794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stałe Rady Miejskiej Węglińca pozytywnie zaopiniowały</w:t>
      </w:r>
      <w:r w:rsidR="0049794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informacje na temat wykonania budżetu Gminy Węgliniec w I półroczu 2022r.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49794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B5E94">
        <w:rPr>
          <w:rFonts w:ascii="Times New Roman" w:hAnsi="Times New Roman" w:cs="Times New Roman"/>
          <w:color w:val="000000"/>
          <w:sz w:val="24"/>
          <w:szCs w:val="24"/>
          <w:lang w:val="pl-PL"/>
        </w:rPr>
        <w:t>Dyskusji nie podjęło wi</w:t>
      </w:r>
      <w:r w:rsidR="0049794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ęc Radni </w:t>
      </w:r>
      <w:r w:rsidR="000B5E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przystąpił</w:t>
      </w:r>
      <w:r w:rsidR="00497947">
        <w:rPr>
          <w:rFonts w:ascii="Times New Roman" w:hAnsi="Times New Roman" w:cs="Times New Roman"/>
          <w:color w:val="000000"/>
          <w:sz w:val="24"/>
          <w:szCs w:val="24"/>
          <w:lang w:val="pl-PL"/>
        </w:rPr>
        <w:t>y</w:t>
      </w:r>
      <w:r w:rsidR="000B5E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 głosowania</w:t>
      </w:r>
      <w:r w:rsidR="0049794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za przyjęcie informacji w/w temacie</w:t>
      </w:r>
      <w:r w:rsidR="00F3338C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49794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B5E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DD41C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2C79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3F32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DE4E68" w:rsidRPr="00126F29" w14:paraId="1A516DF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39B017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3B9F4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Analizy wykonania budżetu w I półroczu 2022 roku.</w:t>
            </w:r>
          </w:p>
        </w:tc>
      </w:tr>
      <w:tr w:rsidR="00DE4E68" w14:paraId="50B35AF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3F8D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E29B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21B2652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5E83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A2CB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53DFB953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29692A1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D5806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C457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F2A43B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31A69" w14:textId="77777777" w:rsidR="00DE4E68" w:rsidRDefault="00DE4E68"/>
        </w:tc>
      </w:tr>
      <w:tr w:rsidR="00DE4E68" w14:paraId="6C7E53E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0056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B11F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DCFC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9005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486DC505" w14:textId="18750493" w:rsidR="00DE4E68" w:rsidRPr="002776A0" w:rsidRDefault="00000000" w:rsidP="002776A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E611BA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3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9"/>
        <w:gridCol w:w="1041"/>
        <w:gridCol w:w="1158"/>
        <w:gridCol w:w="1249"/>
        <w:gridCol w:w="1625"/>
        <w:gridCol w:w="1158"/>
        <w:gridCol w:w="813"/>
      </w:tblGrid>
      <w:tr w:rsidR="00E611BA" w14:paraId="71960E4C" w14:textId="77777777" w:rsidTr="00E611BA">
        <w:tc>
          <w:tcPr>
            <w:tcW w:w="1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62C3812" w14:textId="7777777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097" w:type="dxa"/>
            <w:tcBorders>
              <w:bottom w:val="single" w:sz="5" w:space="0" w:color="DDDDDD"/>
            </w:tcBorders>
            <w:shd w:val="clear" w:color="auto" w:fill="F1F1F1"/>
          </w:tcPr>
          <w:p w14:paraId="272DBB0A" w14:textId="77777777" w:rsidR="00E611BA" w:rsidRDefault="00E611BA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shd w:val="clear" w:color="auto" w:fill="F1F1F1"/>
              </w:rPr>
            </w:pPr>
          </w:p>
        </w:tc>
        <w:tc>
          <w:tcPr>
            <w:tcW w:w="119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FC98D" w14:textId="4F19ADCF" w:rsidR="00E611BA" w:rsidRDefault="00E611BA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27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41D36" w14:textId="77777777" w:rsidR="00E611BA" w:rsidRDefault="00E611BA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6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1652D" w14:textId="7777777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19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350E8" w14:textId="77777777" w:rsidR="00E611BA" w:rsidRDefault="00E611BA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63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39ACA" w14:textId="77777777" w:rsidR="00E611BA" w:rsidRDefault="00E611BA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E611BA" w14:paraId="17ABB965" w14:textId="77777777" w:rsidTr="00E611BA">
        <w:tc>
          <w:tcPr>
            <w:tcW w:w="1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AF6E6D" w14:textId="77777777" w:rsidR="00E611BA" w:rsidRDefault="00E611BA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1097" w:type="dxa"/>
            <w:tcBorders>
              <w:bottom w:val="single" w:sz="5" w:space="0" w:color="DDDDDD"/>
            </w:tcBorders>
            <w:shd w:val="clear" w:color="auto" w:fill="FFFFFF"/>
          </w:tcPr>
          <w:p w14:paraId="160FFA5B" w14:textId="77777777" w:rsidR="00E611BA" w:rsidRDefault="00E611BA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9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C05F7" w14:textId="206D2422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127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DC1AE" w14:textId="7777777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16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BE7E2" w14:textId="77777777" w:rsidR="00E611BA" w:rsidRDefault="00E611BA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119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BA15E" w14:textId="7777777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63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A6BF1" w14:textId="7777777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E611BA" w14:paraId="0114D056" w14:textId="77777777" w:rsidTr="00E611BA">
        <w:tc>
          <w:tcPr>
            <w:tcW w:w="1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41E0D" w14:textId="77777777" w:rsidR="00E611BA" w:rsidRDefault="00E611BA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1097" w:type="dxa"/>
            <w:tcBorders>
              <w:bottom w:val="single" w:sz="5" w:space="0" w:color="DDDDDD"/>
            </w:tcBorders>
            <w:shd w:val="clear" w:color="auto" w:fill="FFFFFF"/>
          </w:tcPr>
          <w:p w14:paraId="01153BA0" w14:textId="77777777" w:rsidR="00E611BA" w:rsidRDefault="00E611BA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9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1A1B3" w14:textId="7E042BE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127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54D14" w14:textId="7777777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16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AFE9C" w14:textId="77777777" w:rsidR="00E611BA" w:rsidRDefault="00E611BA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119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69ABD" w14:textId="7777777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63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B0614" w14:textId="7777777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E611BA" w14:paraId="292CA8EC" w14:textId="77777777" w:rsidTr="00E611BA">
        <w:tc>
          <w:tcPr>
            <w:tcW w:w="1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92705" w14:textId="77777777" w:rsidR="00E611BA" w:rsidRDefault="00E611BA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1097" w:type="dxa"/>
            <w:tcBorders>
              <w:bottom w:val="single" w:sz="5" w:space="0" w:color="DDDDDD"/>
            </w:tcBorders>
            <w:shd w:val="clear" w:color="auto" w:fill="FFFFFF"/>
          </w:tcPr>
          <w:p w14:paraId="75450745" w14:textId="77777777" w:rsidR="00E611BA" w:rsidRDefault="00E611BA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9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AB200" w14:textId="269D2299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127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B7E67" w14:textId="7777777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16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D3A28" w14:textId="77777777" w:rsidR="00E611BA" w:rsidRDefault="00E611BA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119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CCEA5" w14:textId="7777777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63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08008" w14:textId="77777777" w:rsidR="00E611BA" w:rsidRDefault="00E611BA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2A498BA" w14:textId="5C3D2EE0" w:rsidR="00DE4E68" w:rsidRPr="002776A0" w:rsidRDefault="00000000" w:rsidP="002776A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2776A0">
        <w:rPr>
          <w:b/>
          <w:bCs/>
          <w:color w:val="000000"/>
          <w:sz w:val="23"/>
          <w:szCs w:val="23"/>
        </w:rPr>
        <w:t>Wyniki</w:t>
      </w:r>
      <w:proofErr w:type="spellEnd"/>
      <w:r w:rsidRPr="002776A0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2776A0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2F8CA52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83FF9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0626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ACAA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D30F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516A82C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8F48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9C8B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50C7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CD74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67436BA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8B00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73B7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216F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87CA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C3DE59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60D6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E296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7123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35C0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626D1F7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9D870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2FC9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0812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852C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6690A0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D23C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1387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0248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5BC6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73A86CD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306E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DEED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09D3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C7BD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7C32D86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3ECE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4961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DC17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41AB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5FB8C82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5623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53CE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F60B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DEF7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26BF55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2654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4B6C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4C38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E576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18CE54C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FEC2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3CDC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9AF1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006B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379D54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715E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0474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BABD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C154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3F9D2E3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9034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0856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99CF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8DCD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39ED15C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22B4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3FB7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303E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9C8E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5BF0110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69D85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DB2B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EBF6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2660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5F8D399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AEDA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BCF8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60A5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66CB2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1BCEAAB5" w14:textId="3C3F24A0" w:rsidR="00F3338C" w:rsidRDefault="00A06656" w:rsidP="00F07B7D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Radni 12 głosami „ZA” przyjęli informacje na temat Analizy wykonania budżetu w I półroczu 2022r.</w:t>
      </w:r>
    </w:p>
    <w:p w14:paraId="47E73132" w14:textId="0B302694" w:rsidR="00DE4E68" w:rsidRDefault="008A4B3F" w:rsidP="00B62ADE">
      <w:pPr>
        <w:pStyle w:val="myStyle"/>
        <w:spacing w:before="243" w:after="3" w:line="240" w:lineRule="auto"/>
        <w:ind w:left="-284" w:right="240" w:firstLine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A4B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 punkt 6 dotyczył </w:t>
      </w:r>
      <w:r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ANALIZY SPOSOBU  FINANSOWANIA I WYKONANIA  BUDŻETU KLUBÓW  SPORTOWYCH  I STOWARZYSZEŃ ZA  I POŁROCZE</w:t>
      </w:r>
      <w:r w:rsidRPr="008A4B3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</w:t>
      </w:r>
      <w:r w:rsidRPr="008A4B3F">
        <w:rPr>
          <w:rFonts w:ascii="Times New Roman" w:hAnsi="Times New Roman" w:cs="Times New Roman"/>
          <w:color w:val="000000"/>
          <w:sz w:val="24"/>
          <w:szCs w:val="24"/>
          <w:lang w:val="pl-PL"/>
        </w:rPr>
        <w:t>2022roku</w:t>
      </w:r>
      <w:r w:rsidRPr="008A4B3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.(zał. nr.6)</w:t>
      </w:r>
    </w:p>
    <w:p w14:paraId="52A078A8" w14:textId="71533734" w:rsidR="004160AB" w:rsidRDefault="00842E35" w:rsidP="00B62ADE">
      <w:pPr>
        <w:pStyle w:val="myStyle"/>
        <w:spacing w:before="243" w:after="3" w:line="240" w:lineRule="auto"/>
        <w:ind w:left="-142" w:right="240" w:firstLine="382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842E3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Glos zabrał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Radny Tomasz Szymański </w:t>
      </w:r>
      <w:r w:rsidR="00665DD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który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pozytywnie zaopiniował  pozyskiwanie środków z zewnątrz dla klubów sportowych  według przedstawionego sprawozdania i nadmienił, że kluby lekkoatletyczne nie są w stanie wykazać  wpływy środków z zewnątrz dlatego że zawodnicy jeżdżąc na obozy </w:t>
      </w:r>
      <w:r w:rsidR="004160A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płacąc za zgrupowanie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bon</w:t>
      </w:r>
      <w:r w:rsidR="004160A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ami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turystyczny</w:t>
      </w:r>
      <w:r w:rsidR="004160A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mi albo </w:t>
      </w:r>
      <w:r w:rsidR="00665DD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finansują </w:t>
      </w:r>
      <w:r w:rsidR="004160A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rodzic</w:t>
      </w:r>
      <w:r w:rsidR="00665DD6">
        <w:rPr>
          <w:rFonts w:ascii="Times New Roman" w:hAnsi="Times New Roman" w:cs="Times New Roman"/>
          <w:color w:val="000000"/>
          <w:sz w:val="24"/>
          <w:szCs w:val="24"/>
          <w:lang w:val="pl-PL"/>
        </w:rPr>
        <w:t>e</w:t>
      </w:r>
      <w:r w:rsidR="004160AB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57354411" w14:textId="0EDAB481" w:rsidR="004160AB" w:rsidRDefault="004160AB" w:rsidP="00B62ADE">
      <w:pPr>
        <w:pStyle w:val="myStyle"/>
        <w:spacing w:before="243" w:after="3" w:line="240" w:lineRule="auto"/>
        <w:ind w:left="-142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Gminy i Miasta Węgliniec dodał że w roku</w:t>
      </w:r>
      <w:r w:rsid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bieżącym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zostali złożone oferty na kwotę 2</w:t>
      </w:r>
      <w:r w:rsid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>67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 000zł i wszystkie zostali rozpatrzone pozytywnie.</w:t>
      </w:r>
    </w:p>
    <w:p w14:paraId="54AF9F6C" w14:textId="0E4F48A9" w:rsidR="00DE4E68" w:rsidRPr="005104A2" w:rsidRDefault="004160AB" w:rsidP="00EC0798">
      <w:pPr>
        <w:pStyle w:val="myStyle"/>
        <w:spacing w:before="243" w:after="3" w:line="240" w:lineRule="auto"/>
        <w:ind w:left="-142" w:right="240" w:firstLine="382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Radny Stanisław Papież podziękował </w:t>
      </w:r>
      <w:r w:rsid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Panu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</w:t>
      </w:r>
      <w:r w:rsid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>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Radnym za wsparcie finansowe dla mieszkańca Ruszowa </w:t>
      </w:r>
      <w:r w:rsid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Kamila </w:t>
      </w:r>
      <w:proofErr w:type="spellStart"/>
      <w:r w:rsid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>Dycha</w:t>
      </w:r>
      <w:r w:rsidR="00C862C3">
        <w:rPr>
          <w:rFonts w:ascii="Times New Roman" w:hAnsi="Times New Roman" w:cs="Times New Roman"/>
          <w:color w:val="000000"/>
          <w:sz w:val="24"/>
          <w:szCs w:val="24"/>
          <w:lang w:val="pl-PL"/>
        </w:rPr>
        <w:t>ł</w:t>
      </w:r>
      <w:r w:rsid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>e</w:t>
      </w:r>
      <w:proofErr w:type="spellEnd"/>
      <w:r w:rsid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który reprezentuję Gminę nie tylko na terenie ogólnopolskim a również na </w:t>
      </w:r>
      <w:r w:rsid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arenie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międzynarodow</w:t>
      </w:r>
      <w:r w:rsid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>ej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776E84" w:rsidRP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776E8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Dyskusji więcej nie podjęło i Radni  przystąpiły do głosowania za przyjęcie informacji w/w temacie.    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DE4E68" w:rsidRPr="00126F29" w14:paraId="5F3F5F4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83C66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E5068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Analizy sposobu finansowania i wykonania budżetu klubów sportowych i stowarzyszeń za I półrocze 2022roku.</w:t>
            </w:r>
          </w:p>
        </w:tc>
      </w:tr>
      <w:tr w:rsidR="00DE4E68" w14:paraId="61649A1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6004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672F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5F4E6C3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9091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EF7A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5E99A768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535E7DB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B83A8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AA05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60C24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C6F15" w14:textId="77777777" w:rsidR="00DE4E68" w:rsidRDefault="00DE4E68"/>
        </w:tc>
      </w:tr>
      <w:tr w:rsidR="00DE4E68" w14:paraId="4603D0B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8D0C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E6E8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43EF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13DF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7D147C83" w14:textId="479B9008" w:rsidR="00DE4E68" w:rsidRPr="00DC7EB9" w:rsidRDefault="00000000" w:rsidP="00DC7EB9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7C4EB2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4AD1245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5F9AF8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F3398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B237C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D410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3D865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17F65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55C3B66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B6DC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02FA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1263B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49C5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1EBFE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5A68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08D7A28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89FC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738EA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F40B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3D42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DA95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54C2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14BE22D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82E28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8DB1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AB65D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2C48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B735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3F4AB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23A393EB" w14:textId="767F27DC" w:rsidR="00DE4E68" w:rsidRPr="007C4EB2" w:rsidRDefault="00000000" w:rsidP="007C4EB2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7C4EB2">
        <w:rPr>
          <w:b/>
          <w:bCs/>
          <w:color w:val="000000"/>
          <w:sz w:val="23"/>
          <w:szCs w:val="23"/>
        </w:rPr>
        <w:t>Wyniki</w:t>
      </w:r>
      <w:proofErr w:type="spellEnd"/>
      <w:r w:rsidRPr="007C4EB2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7C4EB2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28C27497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6E5E9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F6D8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956A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E9F5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6D9DEC86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F84F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DF0B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7B02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CEF8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5535CD6E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87D2C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AD1C8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CBF9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EB51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70227AE9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6D6E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ED22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1F10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8438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5733546A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22EA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5DB1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31AB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5712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1D7D654D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3A3F8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A3C96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33AF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9931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5572A2D5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4036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245F3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67DB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1345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19428F9B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DB76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26F3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2828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6493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2D9C3086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BE6A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B869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7B32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1176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5B8BF0A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E578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1920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B7C7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2D95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73756E4F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5B3B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BEEC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377A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E2CA3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9647A3B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5B8F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65EE1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AD24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1A7E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4B447D19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1ED6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D0BD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D04C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C80C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54C84309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0142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10CF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BCE9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1C67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328D5C4F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08EC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15DD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E94E1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53AC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5A6A9FA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AFF0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61EC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6DE4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B2A6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53B4DC80" w14:textId="36468BA9" w:rsidR="00BD5208" w:rsidRDefault="00BD5208" w:rsidP="00F07B7D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12 głosami „ZA” przyjęli </w:t>
      </w:r>
      <w:r w:rsidRPr="00122CF6">
        <w:rPr>
          <w:color w:val="000000"/>
          <w:sz w:val="18"/>
          <w:szCs w:val="18"/>
          <w:shd w:val="clear" w:color="auto" w:fill="FFFFFF"/>
          <w:lang w:val="pl-PL"/>
        </w:rPr>
        <w:t xml:space="preserve"> </w:t>
      </w:r>
      <w:r w:rsidRPr="00BD52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Analizę  sposobu finansowania i wykonania budżetu klubów sportowych i stowarzyszeń za I półrocze 2022roku.</w:t>
      </w:r>
    </w:p>
    <w:p w14:paraId="568BB1F9" w14:textId="3149BEF8" w:rsidR="00CF1D7A" w:rsidRDefault="00DC7EB9" w:rsidP="00A40591">
      <w:pPr>
        <w:pStyle w:val="myStyle"/>
        <w:spacing w:before="243" w:after="3" w:line="240" w:lineRule="auto"/>
        <w:ind w:left="-284" w:right="240" w:firstLine="568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Prowadzący obrady przeszedł do kolejnego </w:t>
      </w:r>
      <w:r w:rsidR="007C4EB2" w:rsidRPr="007C4EB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punkt tj.7.</w:t>
      </w:r>
      <w:r w:rsidR="007C4EB2" w:rsidRPr="00B9734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OCENA REALIZACJI  PLANÓW  INWESTYCJI.</w:t>
      </w:r>
      <w:r w:rsidR="007C4EB2" w:rsidRPr="007C4EB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(zał.nr.7)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DC7EB9">
        <w:rPr>
          <w:rFonts w:ascii="Times New Roman" w:hAnsi="Times New Roman" w:cs="Times New Roman"/>
          <w:color w:val="000000"/>
          <w:sz w:val="24"/>
          <w:szCs w:val="24"/>
          <w:lang w:val="pl-PL"/>
        </w:rPr>
        <w:t>i przekazał głos</w:t>
      </w:r>
      <w:r w:rsidR="00CD7D5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 </w:t>
      </w:r>
      <w:r w:rsidRPr="00DC7EB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Burmistrz</w:t>
      </w:r>
      <w:r w:rsidR="00CD7D5F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F62DC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DB62E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swojej wypowiedzi Burmistrz Gminy i Miasta Węgliniec Mariusz Wieczorek podkreślił, że na ten rok są więcej niż 50 zadań inwestycyjnych, jednym z najważniejszych jest wymiana opraw ulicznych i parkowych na terenie całej gminy który będzie zakończony w 2023roku. Nadmienił że jest prowadzony szereg zadań związanych z naprawą, remontem, budowaniem nowych dróg to już jest 9 zadań inwestycyjnych i na kolejne 4 zadania </w:t>
      </w:r>
      <w:r w:rsidR="00C862C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będą podpisane </w:t>
      </w:r>
      <w:r w:rsidR="00DB62E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umowy które do końca roku zostaną </w:t>
      </w:r>
      <w:r w:rsidR="00FB293B">
        <w:rPr>
          <w:rFonts w:ascii="Times New Roman" w:hAnsi="Times New Roman" w:cs="Times New Roman"/>
          <w:color w:val="000000"/>
          <w:sz w:val="24"/>
          <w:szCs w:val="24"/>
          <w:lang w:val="pl-PL"/>
        </w:rPr>
        <w:t>zrealizowane</w:t>
      </w:r>
      <w:r w:rsidR="00DB62EE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FB29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Jedna inwestycja drogowa</w:t>
      </w:r>
      <w:r w:rsidR="00F62DC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F62DC8">
        <w:rPr>
          <w:rFonts w:ascii="Times New Roman" w:hAnsi="Times New Roman" w:cs="Times New Roman"/>
          <w:color w:val="000000"/>
          <w:sz w:val="24"/>
          <w:szCs w:val="24"/>
          <w:lang w:val="pl-PL"/>
        </w:rPr>
        <w:t>związana z otwarciem dworca po modernizacji</w:t>
      </w:r>
      <w:r w:rsidR="00F62DC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FB29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jest już zrealizowaną to jest utwardzenie placu przy ul. Kolejowej. Kolejny projekt z Borów Dolnośląskich, gdzie w ramach tego projektu powstali 2 wiaty dla mieszkańców Jagodzina i Starego Węglińca. Kolejnymi  zakończonymi  projektami byli: projekt </w:t>
      </w:r>
      <w:r w:rsidR="002E7AC4">
        <w:rPr>
          <w:rFonts w:ascii="Times New Roman" w:hAnsi="Times New Roman" w:cs="Times New Roman"/>
          <w:color w:val="000000"/>
          <w:sz w:val="24"/>
          <w:szCs w:val="24"/>
          <w:lang w:val="pl-PL"/>
        </w:rPr>
        <w:t>szlaku rowerowego przez</w:t>
      </w:r>
      <w:r w:rsidR="00FB29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star</w:t>
      </w:r>
      <w:r w:rsidR="002E7AC4">
        <w:rPr>
          <w:rFonts w:ascii="Times New Roman" w:hAnsi="Times New Roman" w:cs="Times New Roman"/>
          <w:color w:val="000000"/>
          <w:sz w:val="24"/>
          <w:szCs w:val="24"/>
          <w:lang w:val="pl-PL"/>
        </w:rPr>
        <w:t>ą</w:t>
      </w:r>
      <w:r w:rsidR="00FB29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kopalni</w:t>
      </w:r>
      <w:r w:rsidR="002E7AC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 </w:t>
      </w:r>
      <w:r w:rsidR="00FB29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proofErr w:type="spellStart"/>
      <w:r w:rsidR="00FB293B">
        <w:rPr>
          <w:rFonts w:ascii="Times New Roman" w:hAnsi="Times New Roman" w:cs="Times New Roman"/>
          <w:color w:val="000000"/>
          <w:sz w:val="24"/>
          <w:szCs w:val="24"/>
          <w:lang w:val="pl-PL"/>
        </w:rPr>
        <w:t>Ka</w:t>
      </w:r>
      <w:r w:rsidR="002E7AC4">
        <w:rPr>
          <w:rFonts w:ascii="Times New Roman" w:hAnsi="Times New Roman" w:cs="Times New Roman"/>
          <w:color w:val="000000"/>
          <w:sz w:val="24"/>
          <w:szCs w:val="24"/>
          <w:lang w:val="pl-PL"/>
        </w:rPr>
        <w:t>ł</w:t>
      </w:r>
      <w:r w:rsidR="00FB293B">
        <w:rPr>
          <w:rFonts w:ascii="Times New Roman" w:hAnsi="Times New Roman" w:cs="Times New Roman"/>
          <w:color w:val="000000"/>
          <w:sz w:val="24"/>
          <w:szCs w:val="24"/>
          <w:lang w:val="pl-PL"/>
        </w:rPr>
        <w:t>awsk</w:t>
      </w:r>
      <w:proofErr w:type="spellEnd"/>
      <w:r w:rsidR="00FB29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oraz pracy przy posterunku policji i OSP gdzie finalnie obiekt został podzielony na 2 części i teraz czekamy na uroczyste otwarcie.</w:t>
      </w:r>
      <w:r w:rsidR="00FB4B0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Dodał że t</w:t>
      </w:r>
      <w:r w:rsidR="00FB29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worzymy kolejny klub seniora w Węglińcu, budujemy wiatę w Zielonce, </w:t>
      </w:r>
      <w:r w:rsidR="00FB4B0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 w </w:t>
      </w:r>
      <w:r w:rsidR="00FB29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Kościelnej Wsi przygotowaliśmy miejsce na powstanie </w:t>
      </w:r>
      <w:r w:rsidR="00F9473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świetlicy dla mieszkańców. Zakończoną została przebudowa odcinków  dróg przy ul. Leśnej, Zgorzeleckiej w Czerwonej Wodzie. W Starym Węglińcu przy ul. Kosowskiej, prawie zakończony drugi etap przebudowy nawierzchni drogi przy ul. Sikorskiego. </w:t>
      </w:r>
      <w:r w:rsidR="007400C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Jeszcze kolejną inwestycją będzie przebudowa nawierzchni drogi przy ul. Czerwionki w Czerwonej Wodzie, dwa odcinka drogi w Kościelnej Wsi i jedna droga w </w:t>
      </w:r>
      <w:r w:rsidR="00C13156">
        <w:rPr>
          <w:rFonts w:ascii="Times New Roman" w:hAnsi="Times New Roman" w:cs="Times New Roman"/>
          <w:color w:val="000000"/>
          <w:sz w:val="24"/>
          <w:szCs w:val="24"/>
          <w:lang w:val="pl-PL"/>
        </w:rPr>
        <w:t>Piasecznej</w:t>
      </w:r>
      <w:r w:rsidR="007400CA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C1315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Przygotowana</w:t>
      </w:r>
      <w:r w:rsidR="00A4059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jest </w:t>
      </w:r>
      <w:r w:rsidR="00C1315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dokumentacja na drogi gminne ,w trakcie realizacji dokumentacja na drogi Mickiewicza oraz Pożarną w Ruszowie.</w:t>
      </w:r>
      <w:r w:rsidR="0029206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Pawie skoczyliśmy dokumentację na przebudowę chodnika </w:t>
      </w:r>
      <w:r w:rsidR="00CF1D7A">
        <w:rPr>
          <w:rFonts w:ascii="Times New Roman" w:hAnsi="Times New Roman" w:cs="Times New Roman"/>
          <w:color w:val="000000"/>
          <w:sz w:val="24"/>
          <w:szCs w:val="24"/>
          <w:lang w:val="pl-PL"/>
        </w:rPr>
        <w:t>w Ruszowie</w:t>
      </w:r>
      <w:r w:rsidR="0029206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F1D7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przy ul. Bolesławieckiej, Żagańskiej z bezpiecznym przejściu do szkoły, planowaną jest inwestycja na przebudowę części nawierzchni części drogi przy ul. Ratuszowej aż do ul. Lipowej.</w:t>
      </w:r>
      <w:r w:rsidR="00A40591" w:rsidRPr="00A4059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40591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A4059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trakcie oczekiwania na pozwolenie na budowę</w:t>
      </w:r>
      <w:r w:rsidR="00A4059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jako </w:t>
      </w:r>
      <w:r w:rsidR="00CF1D7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40591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="00CF1D7A">
        <w:rPr>
          <w:rFonts w:ascii="Times New Roman" w:hAnsi="Times New Roman" w:cs="Times New Roman"/>
          <w:color w:val="000000"/>
          <w:sz w:val="24"/>
          <w:szCs w:val="24"/>
          <w:lang w:val="pl-PL"/>
        </w:rPr>
        <w:t>olejn</w:t>
      </w:r>
      <w:r w:rsidR="00A4059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 </w:t>
      </w:r>
      <w:r w:rsidR="00CF1D7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zadani</w:t>
      </w:r>
      <w:r w:rsidR="00A4059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e, </w:t>
      </w:r>
      <w:r w:rsidR="00CF1D7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jest budowa Sali sportowej w Czerwonej Wodzie</w:t>
      </w:r>
      <w:r w:rsidR="00A40591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4A8EEFD2" w14:textId="73636840" w:rsidR="009E0D22" w:rsidRDefault="00CF1D7A" w:rsidP="00817A62">
      <w:pPr>
        <w:pStyle w:val="myStyle"/>
        <w:spacing w:before="243" w:after="3" w:line="240" w:lineRule="auto"/>
        <w:ind w:left="-284" w:right="240" w:firstLine="568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Radna Bogumiła G</w:t>
      </w:r>
      <w:r w:rsidR="00F907FE">
        <w:rPr>
          <w:rFonts w:ascii="Times New Roman" w:hAnsi="Times New Roman" w:cs="Times New Roman"/>
          <w:color w:val="000000"/>
          <w:sz w:val="24"/>
          <w:szCs w:val="24"/>
          <w:lang w:val="pl-PL"/>
        </w:rPr>
        <w:t>l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onek podkreśliła że remont odcinka drogi w Jagodzinie jako zadanie inwestycyjne było zrealizowane </w:t>
      </w:r>
      <w:r w:rsidR="009E0D22">
        <w:rPr>
          <w:rFonts w:ascii="Times New Roman" w:hAnsi="Times New Roman" w:cs="Times New Roman"/>
          <w:color w:val="000000"/>
          <w:sz w:val="24"/>
          <w:szCs w:val="24"/>
          <w:lang w:val="pl-PL"/>
        </w:rPr>
        <w:t>z funduszu soleckiego oraz zapytała o finalizacji budowy chodnika dla pieszych w Jagodzinie.</w:t>
      </w:r>
    </w:p>
    <w:p w14:paraId="57CC5C2B" w14:textId="66EF4C6D" w:rsidR="00C71C80" w:rsidRDefault="009E0D22" w:rsidP="00817A62">
      <w:pPr>
        <w:pStyle w:val="myStyle"/>
        <w:spacing w:before="243" w:after="3" w:line="240" w:lineRule="auto"/>
        <w:ind w:left="-284" w:right="240" w:firstLine="568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Gminy i Miasta Węgliniec zauważył że wykonawcy</w:t>
      </w:r>
      <w:r w:rsidR="00F907F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prac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mają bardzo wysokie wymagania ale negocjujemy na przetargach z każdym wykonawcą ale jeżeli chodzi o pracach przy chodniku w Jagodzinie</w:t>
      </w:r>
      <w:r w:rsidR="00F907F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to niestety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nikt się nie zgłosił. Jeszcze dodał informacje o przebudowie piętra w ośrodku zdrowia na potrzeby centrum rehabilitacji w </w:t>
      </w:r>
      <w:r w:rsidR="00C71C80">
        <w:rPr>
          <w:rFonts w:ascii="Times New Roman" w:hAnsi="Times New Roman" w:cs="Times New Roman"/>
          <w:color w:val="000000"/>
          <w:sz w:val="24"/>
          <w:szCs w:val="24"/>
          <w:lang w:val="pl-PL"/>
        </w:rPr>
        <w:t>Węglińcu</w:t>
      </w:r>
      <w:r w:rsidR="00104A7D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C71C8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 zadaniach związanych z pomocą dla mieszkańców wymiany źródeł ogrzewania, inwestycja dotyczącą ciepłego mieszkania. </w:t>
      </w:r>
    </w:p>
    <w:p w14:paraId="237280C0" w14:textId="5545C302" w:rsidR="00DE4E68" w:rsidRPr="00797748" w:rsidRDefault="00C71C80" w:rsidP="00817A62">
      <w:pPr>
        <w:pStyle w:val="myStyle"/>
        <w:spacing w:before="243" w:after="3" w:line="240" w:lineRule="auto"/>
        <w:ind w:left="-284" w:right="240" w:firstLine="568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Gospodarcza pozytywnie zaopiniowała informacje dotyczącą inwestycji zakończonej a także planów inwestycji.</w:t>
      </w:r>
      <w:r w:rsidR="00617B5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Komisja Społeczna oraz Rewizyjna również </w:t>
      </w:r>
      <w:r w:rsidR="00617B5A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pozytywnie zaopiniowali informacje. Więcej pytań nie było i Radni przystąpili do głosowania.</w:t>
      </w:r>
      <w:r w:rsidR="009E0D2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</w:t>
      </w:r>
      <w:r w:rsidR="00CF1D7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</w:t>
      </w:r>
      <w:r w:rsidR="0029206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F9473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</w:t>
      </w:r>
      <w:r w:rsidR="00DC7EB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DE4E68" w:rsidRPr="00126F29" w14:paraId="4E02123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AC2010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DEA4A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Oceny realizacji planów inwestycji.</w:t>
            </w:r>
          </w:p>
        </w:tc>
      </w:tr>
      <w:tr w:rsidR="00DE4E68" w14:paraId="73CC804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0BEA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E4F1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1BC8901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18DE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E225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784CA170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26EF92B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DA32C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B0E7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746C6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2D559" w14:textId="77777777" w:rsidR="00DE4E68" w:rsidRDefault="00DE4E68"/>
        </w:tc>
      </w:tr>
      <w:tr w:rsidR="00DE4E68" w14:paraId="201007A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D73F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B5B41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C05B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4327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46F9299A" w14:textId="19393EF9" w:rsidR="00DE4E68" w:rsidRPr="007C4EB2" w:rsidRDefault="00000000" w:rsidP="007C4EB2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7C4EB2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79BF8DB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FBDE238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C600E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DA72B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2EB4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991D0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B8BCF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4214987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BA52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AB72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06C8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FE3A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CBC5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1D3BB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535139B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98D2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90A6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0E73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A2DBB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3878B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03C2B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21A8CF7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143B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033A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9611D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F3CC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DC3ED8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3AB2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169A773D" w14:textId="44319C71" w:rsidR="00DE4E68" w:rsidRPr="007C4EB2" w:rsidRDefault="00000000" w:rsidP="007C4EB2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7C4EB2">
        <w:rPr>
          <w:b/>
          <w:bCs/>
          <w:color w:val="000000"/>
          <w:sz w:val="23"/>
          <w:szCs w:val="23"/>
        </w:rPr>
        <w:t>Wyniki</w:t>
      </w:r>
      <w:proofErr w:type="spellEnd"/>
      <w:r w:rsidRPr="007C4EB2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7C4EB2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15E94FDE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DD17B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4401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BA66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C3E9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3BC48698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9AF8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054A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CF08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50F3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3E9A035A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C4D1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7077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6F17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B599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527C9E2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F5E6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54C9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7248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F11E6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61B08FE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897A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DBBA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3D58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4465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7AB5903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4B12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CAD1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9EEC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924F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12E1B3A9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2C70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9D91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B269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5699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0C71538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6050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BC4F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F44D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1C10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59CA0234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5B97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A00C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D6CC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2B9A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BD1A28B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3758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FD64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CBB7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06AE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3354D867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556FA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A677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0007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DE27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1469403D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EB6F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E4C6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6762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02C8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0317BB2E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22E0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D133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7202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9B66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588CB8C1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48FC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D9F3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2C9F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BDF2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59E21140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898E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FD3F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3FEC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1F3C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15CDD39D" w14:textId="77777777" w:rsidTr="00BD5208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CBD0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CD49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57CC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0ADF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70EC046B" w14:textId="5B3DD3E4" w:rsidR="00BD5208" w:rsidRDefault="00BD5208" w:rsidP="00151B9C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12 głosami „ZA” </w:t>
      </w:r>
      <w:r w:rsidRPr="00675F7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przyjęli </w:t>
      </w:r>
      <w:r w:rsidRPr="00675F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675F7E" w:rsidRPr="00675F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informacj</w:t>
      </w:r>
      <w:r w:rsidR="00675F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ę na temat </w:t>
      </w:r>
      <w:r w:rsidR="00675F7E" w:rsidRPr="00675F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Oceny realizacji planów</w:t>
      </w:r>
      <w:r w:rsidR="00151B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675F7E" w:rsidRPr="00675F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inwestycji</w:t>
      </w:r>
      <w:r w:rsidR="00675F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.</w:t>
      </w:r>
    </w:p>
    <w:p w14:paraId="197B70AC" w14:textId="66BB0165" w:rsidR="00126F29" w:rsidRDefault="001F449A" w:rsidP="00817A62">
      <w:pPr>
        <w:pStyle w:val="myStyle"/>
        <w:spacing w:before="243" w:after="3" w:line="240" w:lineRule="auto"/>
        <w:ind w:left="-284" w:right="240" w:firstLine="524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1F449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Po głosowaniu Przewodniczący przeszedł do następnego punktu </w:t>
      </w:r>
      <w:r w:rsidR="007C4EB2"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8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, który dotyczył </w:t>
      </w:r>
      <w:r w:rsidR="0070126F"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 </w:t>
      </w:r>
      <w:r w:rsidR="0070126F"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>Sprawozdania z pracy Burmistrza</w:t>
      </w:r>
      <w:r w:rsidR="0070126F"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70126F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(zał. nr </w:t>
      </w:r>
      <w:r w:rsidR="007C4EB2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8</w:t>
      </w:r>
      <w:r w:rsidR="0070126F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.</w:t>
      </w:r>
      <w:r w:rsidR="00126F2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, </w:t>
      </w:r>
      <w:r w:rsidR="00126F2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otworzył dyskusje i poprosił o podaniu numeru punktu do którego dotyczy pytanie.</w:t>
      </w:r>
    </w:p>
    <w:p w14:paraId="70563D4C" w14:textId="6669598E" w:rsidR="00DE4E68" w:rsidRPr="00126F29" w:rsidRDefault="00126F29" w:rsidP="00817A62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Pytań nie było i Radni przystąpili do przyjęcia sprawozdania.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DE4E68" w:rsidRPr="00126F29" w14:paraId="7716703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77A6E8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EF8D8E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Sprawozdania z prac Burmistrza za okres od 1.08.2022 do 31.08.2022.</w:t>
            </w:r>
          </w:p>
        </w:tc>
      </w:tr>
      <w:tr w:rsidR="00DE4E68" w14:paraId="6068066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C53C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7237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4D1F370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9D75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7C4A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418E8F30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508DE08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517EC2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B1AC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E8414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DD9EB" w14:textId="77777777" w:rsidR="00DE4E68" w:rsidRDefault="00DE4E68"/>
        </w:tc>
      </w:tr>
      <w:tr w:rsidR="00DE4E68" w14:paraId="446B29D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B011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6BB9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71B5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FEAA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41E48B40" w14:textId="63D2FA13" w:rsidR="00DE4E68" w:rsidRPr="007C4EB2" w:rsidRDefault="00000000" w:rsidP="007C4EB2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7C4EB2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00DE176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BEFE0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41BF8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1F99A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129D7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EECFB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624CA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6D80A12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5735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976FB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4ADA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7673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2E961E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41FC80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1045AD8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3292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EFB90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58BEA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5909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898A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4B6C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45F5D6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F63A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F7D7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D697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82EFC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4F24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F002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223A40C0" w14:textId="2FD09E71" w:rsidR="00DE4E68" w:rsidRPr="007C4EB2" w:rsidRDefault="00000000" w:rsidP="007C4EB2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7C4EB2">
        <w:rPr>
          <w:b/>
          <w:bCs/>
          <w:color w:val="000000"/>
          <w:sz w:val="23"/>
          <w:szCs w:val="23"/>
        </w:rPr>
        <w:t>Wyniki</w:t>
      </w:r>
      <w:proofErr w:type="spellEnd"/>
      <w:r w:rsidRPr="007C4EB2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7C4EB2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56B06508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D2BFA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1003A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7D84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2179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34397AD1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0C7E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3087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88CBF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5C3E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67A1BAD5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96E2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4B4C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7F68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8A65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7F7BAA6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960C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3C07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B51D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FC9A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464567DF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047E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92207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5132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CC4C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66E762A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EB9B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87EC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52AC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6155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7E266AB8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B7F9E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A17A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A8FF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14A2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658816D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909A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452C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7EFC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6D00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062CD3A9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6A126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1EC0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8181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00A0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7883798D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0A13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54B8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FCC7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2F23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2AF9A87C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B185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2E1F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4427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762E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687AA0F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166D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38FD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0F78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3DAA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70703BC6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93CB2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6735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46D7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48F87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6CEBAD89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21FA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4315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5A5E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9897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07E671E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D650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C93B3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1BB5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CFD4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7B800BF1" w14:textId="77777777" w:rsidTr="00126F2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68BD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F9BD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93E5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93B2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02627D85" w14:textId="3212507C" w:rsidR="00126F29" w:rsidRDefault="00126F29" w:rsidP="00126F29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12 głosami „ZA” </w:t>
      </w:r>
      <w:r w:rsidRPr="00675F7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przyjęli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sprawozdanie z pracy Burmistrza.</w:t>
      </w:r>
    </w:p>
    <w:p w14:paraId="7A571602" w14:textId="1A86FEE7" w:rsidR="00DE4E68" w:rsidRDefault="0049678E" w:rsidP="007F562A">
      <w:pPr>
        <w:pStyle w:val="myStyle"/>
        <w:spacing w:before="243" w:after="3" w:line="240" w:lineRule="auto"/>
        <w:ind w:left="-284" w:right="240" w:firstLine="28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49678E">
        <w:rPr>
          <w:rFonts w:ascii="Times New Roman" w:hAnsi="Times New Roman" w:cs="Times New Roman"/>
          <w:color w:val="000000"/>
          <w:sz w:val="24"/>
          <w:szCs w:val="24"/>
          <w:lang w:val="pl-PL"/>
        </w:rPr>
        <w:t>Kolejnym punkt 9.</w:t>
      </w:r>
      <w:r w:rsidRPr="002E2398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dotyczył  Wniosku o podjęcie uchwały w sprawie zmiany uchwały Rady Miejskiej Węglińca nr 15/LIV/ z dnia 06.04.1998r</w:t>
      </w:r>
      <w:r w:rsidRPr="0049678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="00665DD6" w:rsidRPr="0049678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(zał. nr.9)</w:t>
      </w:r>
    </w:p>
    <w:p w14:paraId="484AB4C9" w14:textId="01EDD0C9" w:rsidR="003F3C27" w:rsidRDefault="003F3C27" w:rsidP="007F562A">
      <w:pPr>
        <w:pStyle w:val="myStyle"/>
        <w:spacing w:before="120" w:after="120" w:line="240" w:lineRule="auto"/>
        <w:ind w:left="-284" w:right="240" w:firstLine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Prowadzący obrady potwierdził że wniosek był opiniowany przez poszczególne komisje Rady i poprosił o opinie. Komisja Gospodarcza jednogłośnie przegłosowała za odrzucenie wniosku o zmianie uchwały w/w temacie. Komisja Rewizyjna, Komisja Społeczna</w:t>
      </w:r>
      <w:r w:rsidR="007F562A">
        <w:rPr>
          <w:rFonts w:ascii="Times New Roman" w:hAnsi="Times New Roman" w:cs="Times New Roman"/>
          <w:sz w:val="24"/>
          <w:szCs w:val="24"/>
          <w:lang w:val="pl-PL"/>
        </w:rPr>
        <w:t xml:space="preserve">, Komisja Skarg Wniosków i Petycji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również pozytywnie przegłosowali za odrzucenie wniosku.</w:t>
      </w:r>
    </w:p>
    <w:p w14:paraId="438DE214" w14:textId="77777777" w:rsidR="00826168" w:rsidRDefault="003F3C27" w:rsidP="007F562A">
      <w:pPr>
        <w:pStyle w:val="myStyle"/>
        <w:spacing w:before="120" w:after="120" w:line="240" w:lineRule="auto"/>
        <w:ind w:left="-284" w:right="240" w:firstLine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przekazał glos do Burmistrza, który ocenił wniosek nie zasadnym. Nadmienił że wniosek dotyczył wykupu wynajmowanego loka</w:t>
      </w:r>
      <w:r w:rsidR="0027242B">
        <w:rPr>
          <w:rFonts w:ascii="Times New Roman" w:hAnsi="Times New Roman" w:cs="Times New Roman"/>
          <w:sz w:val="24"/>
          <w:szCs w:val="24"/>
          <w:lang w:val="pl-PL"/>
        </w:rPr>
        <w:t xml:space="preserve">lu od zasobu mieszkaniowego, i że w tym obiekcie znajduję się szereg najemców </w:t>
      </w:r>
      <w:r w:rsidR="00433FCA">
        <w:rPr>
          <w:rFonts w:ascii="Times New Roman" w:hAnsi="Times New Roman" w:cs="Times New Roman"/>
          <w:sz w:val="24"/>
          <w:szCs w:val="24"/>
          <w:lang w:val="pl-PL"/>
        </w:rPr>
        <w:t>którzy prowadzą działalność gospodarczą</w:t>
      </w:r>
      <w:r w:rsidR="00826168">
        <w:rPr>
          <w:rFonts w:ascii="Times New Roman" w:hAnsi="Times New Roman" w:cs="Times New Roman"/>
          <w:sz w:val="24"/>
          <w:szCs w:val="24"/>
          <w:lang w:val="pl-PL"/>
        </w:rPr>
        <w:t>, budynek jest do użyteczności publicznej i w momencie kiedy sprzedamy lokal będziemy musieli utworzyć wspólnotę mieszkaniową a te działania obciążą mocno wydatki budżetu gminy i będzie trudnym</w:t>
      </w:r>
      <w:r w:rsidR="0027242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26168">
        <w:rPr>
          <w:rFonts w:ascii="Times New Roman" w:hAnsi="Times New Roman" w:cs="Times New Roman"/>
          <w:sz w:val="24"/>
          <w:szCs w:val="24"/>
          <w:lang w:val="pl-PL"/>
        </w:rPr>
        <w:t xml:space="preserve">utrzymanie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26168">
        <w:rPr>
          <w:rFonts w:ascii="Times New Roman" w:hAnsi="Times New Roman" w:cs="Times New Roman"/>
          <w:sz w:val="24"/>
          <w:szCs w:val="24"/>
          <w:lang w:val="pl-PL"/>
        </w:rPr>
        <w:t>w takiej kondycji ten budynek przekazując go do zarządcy.</w:t>
      </w:r>
    </w:p>
    <w:p w14:paraId="3BAE5205" w14:textId="0AC536D7" w:rsidR="00DE4E68" w:rsidRPr="00D833B4" w:rsidRDefault="00AF12DF" w:rsidP="002D26E9">
      <w:pPr>
        <w:pStyle w:val="myStyle"/>
        <w:spacing w:before="120" w:after="120" w:line="240" w:lineRule="auto"/>
        <w:ind w:left="-284" w:right="240" w:firstLine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Opinia Rady podczas wspólnego posiedzenia komisji była jednoznaczną i radni przystąpili do glosowania. </w:t>
      </w:r>
      <w:r w:rsidR="003F3C27">
        <w:rPr>
          <w:rFonts w:ascii="Times New Roman" w:hAnsi="Times New Roman" w:cs="Times New Roman"/>
          <w:sz w:val="24"/>
          <w:szCs w:val="24"/>
          <w:lang w:val="pl-PL"/>
        </w:rPr>
        <w:t xml:space="preserve">   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9"/>
        <w:gridCol w:w="6323"/>
      </w:tblGrid>
      <w:tr w:rsidR="00DE4E68" w:rsidRPr="00126F29" w14:paraId="750E279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98D5B9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E83AC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wniosku o podjęcie uchwały w sprawie zmiany uchwały Rady Miejskiej Węglińca nr 15/LIV/ z dnia 06.04.1998r.</w:t>
            </w:r>
          </w:p>
        </w:tc>
      </w:tr>
      <w:tr w:rsidR="00DE4E68" w14:paraId="037C5DA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197F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0670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12433EE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132F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D3E7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38D17A70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45C03DE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52F5F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24E4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111CA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46E16" w14:textId="77777777" w:rsidR="00DE4E68" w:rsidRDefault="00DE4E68"/>
        </w:tc>
      </w:tr>
      <w:tr w:rsidR="00DE4E68" w14:paraId="1BFB924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4715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D9C1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A8EF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FAE3A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2B9D8BB8" w14:textId="02C2EFD2" w:rsidR="00DE4E68" w:rsidRPr="00F07B7D" w:rsidRDefault="00000000" w:rsidP="00F07B7D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F07B7D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5691FBD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05EB7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6CAA2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88E9B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39D6A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A9B76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AAE14D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36DD0B6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87CF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FF41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3EBB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16079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E3CB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B306A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7591341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A73E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D8C2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6C48D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F564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CB26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4515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4004A2E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89680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965A8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DBAF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9926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61837B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DE34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0CE9A99F" w14:textId="77777777" w:rsidR="00DE4E68" w:rsidRPr="00F07B7D" w:rsidRDefault="0000000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F07B7D">
        <w:rPr>
          <w:b/>
          <w:bCs/>
          <w:color w:val="000000"/>
          <w:sz w:val="23"/>
          <w:szCs w:val="23"/>
        </w:rPr>
        <w:lastRenderedPageBreak/>
        <w:t>Wyniki</w:t>
      </w:r>
      <w:proofErr w:type="spellEnd"/>
      <w:r w:rsidRPr="00F07B7D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F07B7D">
        <w:rPr>
          <w:b/>
          <w:bCs/>
          <w:color w:val="000000"/>
          <w:sz w:val="23"/>
          <w:szCs w:val="23"/>
        </w:rPr>
        <w:t>imienne</w:t>
      </w:r>
      <w:proofErr w:type="spellEnd"/>
    </w:p>
    <w:p w14:paraId="7B1CF35A" w14:textId="77777777" w:rsidR="00DE4E68" w:rsidRDefault="00DE4E68">
      <w:pPr>
        <w:pStyle w:val="myStyle"/>
        <w:spacing w:before="120" w:after="120" w:line="240" w:lineRule="auto"/>
        <w:ind w:left="240" w:right="240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045499CC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0B0C58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75D7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923E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40D7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5361043D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9CD03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DD00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1D5B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1748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5594BDAF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C68D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F8B7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5983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D3CD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664D2F5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DB36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90FB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C1B3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D215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55286B62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DDE5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87C1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C495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5FB5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EA4FA7D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C779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42E9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2C888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DD6C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85AC3F7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A6CB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9AA7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E102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E1EA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13F4508A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C7F4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C52A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C053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2124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0AAA49F4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285B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F9CB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AC70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349F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03527D43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E3BD5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409E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BAA9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C695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32FEE1F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C257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633E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2F8F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51A5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14ED5C00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EDA6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E662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2063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5453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20757885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F19A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7271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3123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DB92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0056D62B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D4E3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FAF1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DB86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87BE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892C68B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2E36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A9E3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539B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4EE9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BB6E112" w14:textId="77777777" w:rsidTr="00CE1B7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77D3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C769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E21C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28C2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68510035" w14:textId="5BBAA59D" w:rsidR="00BA6315" w:rsidRPr="00BA6315" w:rsidRDefault="00BA6315" w:rsidP="00BA5462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12 głosami „ZA” odrzucili </w:t>
      </w:r>
      <w:r w:rsidRPr="00675F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BA6315">
        <w:rPr>
          <w:rFonts w:ascii="Times New Roman" w:hAnsi="Times New Roman" w:cs="Times New Roman"/>
          <w:color w:val="000000"/>
          <w:sz w:val="24"/>
          <w:szCs w:val="24"/>
          <w:lang w:val="pl-PL"/>
        </w:rPr>
        <w:t>wniosek  o podjęcie uchwały w sprawie zmiany uchwały Rady Miejskiej Węglińca nr 15/LIV/ z dnia 06.04.1998r.</w:t>
      </w:r>
    </w:p>
    <w:p w14:paraId="2068BBB3" w14:textId="0681D1FD" w:rsidR="00BA6315" w:rsidRDefault="00BA6315" w:rsidP="00CE1B72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61E55EE1" w14:textId="6DF9B0DC" w:rsidR="00DE4E68" w:rsidRPr="000840B4" w:rsidRDefault="00CE1B72" w:rsidP="002D26E9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Przewodniczący przystąpił do realizacji </w:t>
      </w:r>
      <w:r w:rsidRPr="00903FD5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Bloku uchwał. </w:t>
      </w:r>
      <w:r w:rsidRPr="00903FD5">
        <w:rPr>
          <w:rFonts w:ascii="Times New Roman" w:hAnsi="Times New Roman" w:cs="Times New Roman"/>
          <w:smallCaps/>
          <w:sz w:val="24"/>
          <w:szCs w:val="24"/>
          <w:lang w:val="pl-PL"/>
        </w:rPr>
        <w:t>P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rojekty rozpatrzono w następującej kolejności:</w:t>
      </w:r>
    </w:p>
    <w:p w14:paraId="3775DAF2" w14:textId="77777777" w:rsidR="00DE4E68" w:rsidRPr="00E56D5F" w:rsidRDefault="00DE4E68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36955133" w14:textId="3427C905" w:rsidR="00DE4E68" w:rsidRPr="008C7D86" w:rsidRDefault="00000000" w:rsidP="00571584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C7D8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1. w sprawie zmiany załączników nr 1 i 2 do uchwały nr 468/XXIX/20 Rady Miejskiej Węglińca z dnia 30 grudnia 2020 r. w sprawie przyjęcia Wieloletniej Prognozy Finansowej.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9"/>
        <w:gridCol w:w="6323"/>
      </w:tblGrid>
      <w:tr w:rsidR="00DE4E68" w:rsidRPr="00126F29" w14:paraId="79A07E9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958D0B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AF4DB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załączników nr 1 i 2 do uchwały nr 468/XXIX/20 Rady Miejskiej Węglińca z dnia 30 grudnia 2020 r. w sprawie przyjęcia Wieloletniej Prognozy Finansowej.</w:t>
            </w:r>
          </w:p>
        </w:tc>
      </w:tr>
      <w:tr w:rsidR="00DE4E68" w14:paraId="397F221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5BC5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6A90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0913A4C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BE78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E2D1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51A5BB63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40A9399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12B54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16FB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769D1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34275" w14:textId="77777777" w:rsidR="00DE4E68" w:rsidRDefault="00DE4E68"/>
        </w:tc>
      </w:tr>
      <w:tr w:rsidR="00DE4E68" w14:paraId="7C6DCDE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2A9A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318B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76B3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9BF5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22EA934F" w14:textId="7557A4DF" w:rsidR="00DE4E68" w:rsidRPr="00571584" w:rsidRDefault="00000000" w:rsidP="00571584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571584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4B84A0C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220DE0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B0B7C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48E54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5172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585C4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7960D6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4BF1426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98EA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241C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185F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C5FE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98990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2A50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2C1F2A5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E1D6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9B42E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22D6A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5259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08CF0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BC707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6BFAF9B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81A6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ACB1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1E4F7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AF90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0138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9EC4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CF2F6E0" w14:textId="3E5CF9F8" w:rsidR="00DE4E68" w:rsidRPr="00571584" w:rsidRDefault="00000000" w:rsidP="00571584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571584">
        <w:rPr>
          <w:b/>
          <w:bCs/>
          <w:color w:val="000000"/>
          <w:sz w:val="23"/>
          <w:szCs w:val="23"/>
        </w:rPr>
        <w:t>Wyniki</w:t>
      </w:r>
      <w:proofErr w:type="spellEnd"/>
      <w:r w:rsidRPr="00571584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571584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10A4FAC1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F5F36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76BF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6C43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3579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4353B7C8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473F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27B6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473E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0720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1AA86C83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BE5EC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7D4F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0B56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C35C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7327C281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7A72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504B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205F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BC4B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6BC4C588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DB70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42DA8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5A70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6D1A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10AA90F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DAED8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6A53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CF4B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5D4A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338AE96D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4815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3894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54C7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2466D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02DEDB40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9DCD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98FE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15CB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EB83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293A3AC3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DC69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9873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56EC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860E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561686D0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D113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B99A8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943E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F6E4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2D6EE208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EBE6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BD51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CA41A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6426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5247FDB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21A9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3940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1F98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F747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3FEA42EC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9C0F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D67E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6DE8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3DF4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66E6CA60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16292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6B49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9AC8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CF4C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A262E19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EA50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D194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0046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49E3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58483F1D" w14:textId="77777777" w:rsidTr="000F09C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33CA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A24F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8D2F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3747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3FED6E35" w14:textId="5957B8DA" w:rsidR="00402AE5" w:rsidRPr="000A7E54" w:rsidRDefault="000F09C9" w:rsidP="000A7E54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sz w:val="23"/>
          <w:szCs w:val="23"/>
          <w:lang w:val="pl-PL"/>
        </w:rPr>
      </w:pP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>Rada podjęła uchwałę nr</w:t>
      </w:r>
      <w:r w:rsidR="00945BAB"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</w:t>
      </w:r>
      <w:bookmarkStart w:id="0" w:name="_Hlk115690641"/>
      <w:r w:rsidR="00945BAB" w:rsidRPr="00945BAB">
        <w:rPr>
          <w:rFonts w:ascii="Times New Roman" w:hAnsi="Times New Roman" w:cs="Times New Roman"/>
          <w:b/>
          <w:bCs/>
          <w:i/>
          <w:iCs/>
          <w:lang w:val="pl-PL"/>
        </w:rPr>
        <w:t>913/LII/22</w:t>
      </w:r>
      <w:bookmarkEnd w:id="0"/>
      <w:r w:rsidR="00945BAB" w:rsidRPr="00945BAB">
        <w:rPr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>w sprawie</w:t>
      </w:r>
      <w:r w:rsidR="00571584" w:rsidRPr="0057158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zmiany załączników nr 1 i 2 do uchwały nr 468/XXIX/20 Rady Miejskiej Węglińca z dnia 30 grudnia 2020 r. w sprawie przyjęcia Wieloletniej Prognozy Finansowej.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</w:t>
      </w:r>
      <w:r>
        <w:rPr>
          <w:rFonts w:ascii="Times New Roman" w:hAnsi="Times New Roman" w:cs="Times New Roman"/>
          <w:i/>
          <w:sz w:val="23"/>
          <w:szCs w:val="23"/>
          <w:lang w:val="pl-PL"/>
        </w:rPr>
        <w:t>(niniejsza uchwała stanowi zał. nr 10)</w:t>
      </w:r>
      <w:r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14:paraId="102C2F58" w14:textId="3E92EF2A" w:rsidR="00DE4E68" w:rsidRPr="008C7D86" w:rsidRDefault="00000000" w:rsidP="0098606A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C7D8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2. w sprawie zmian w budżecie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DE4E68" w:rsidRPr="00126F29" w14:paraId="7191A3B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A21007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1C73C2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 w budżecie</w:t>
            </w:r>
          </w:p>
        </w:tc>
      </w:tr>
      <w:tr w:rsidR="00DE4E68" w14:paraId="4BE499D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316F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61B5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698639F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E01B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520C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5D6ABF3A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5BF8A26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336EFA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3F25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4E14D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41DD0" w14:textId="77777777" w:rsidR="00DE4E68" w:rsidRDefault="00DE4E68"/>
        </w:tc>
      </w:tr>
      <w:tr w:rsidR="00DE4E68" w14:paraId="6883B8E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B54B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6D974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1F5A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B017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188A2E60" w14:textId="0A21C53E" w:rsidR="00DE4E68" w:rsidRPr="0098606A" w:rsidRDefault="00000000" w:rsidP="0098606A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98606A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2546BBA7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21C6E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793D0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E3F84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7AA8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6F051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E0806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58207AA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9B79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58928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B80D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9E87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7A71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3293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03B8984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ED6B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515B6A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CDF6E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84445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EC57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9B2AE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0511B28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5B45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3D5A0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7568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F7F7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9CCD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3975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3DAF79C4" w14:textId="4C9885B5" w:rsidR="00DE4E68" w:rsidRPr="0098606A" w:rsidRDefault="00000000" w:rsidP="0098606A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98606A">
        <w:rPr>
          <w:b/>
          <w:bCs/>
          <w:color w:val="000000"/>
          <w:sz w:val="23"/>
          <w:szCs w:val="23"/>
        </w:rPr>
        <w:t>Wyniki</w:t>
      </w:r>
      <w:proofErr w:type="spellEnd"/>
      <w:r w:rsidRPr="0098606A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98606A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1A6D9F7C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DF339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AE41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D6E6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1E8D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3E7296A4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C257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5789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0A54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08B7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16C0A1C1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9DF9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30DF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C082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1ECA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7D3506B2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A2FD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DA5D4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9C86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A268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52C34F66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ECBF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3420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9FB0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F797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27194C3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9EA6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3206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FE4B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628A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678397C1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4C25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1A5E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7792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E760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51F02CC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1A87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7F56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D6D8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F54A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00F91541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B498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10F8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D39C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F818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03F5420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0FFB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F8DB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C705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E585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75B1D482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B1FA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9FCD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5C6A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1F85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74DFE9B4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27F6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F70B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3B01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812A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22531364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58D3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71CF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F337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5CF6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5B8A9C65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B9CC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B242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721D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B2DD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7B71972F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EC23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E2EB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3283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B1BA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BA6A37A" w14:textId="77777777" w:rsidTr="003D76C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1D00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64A0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2ABD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6FA8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19169163" w14:textId="5B1E887E" w:rsidR="003D76CC" w:rsidRPr="00F07B7D" w:rsidRDefault="003D76CC" w:rsidP="00F07B7D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Rada podjęła uchwałę </w:t>
      </w:r>
      <w:r w:rsidRPr="005019FF"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nr </w:t>
      </w:r>
      <w:bookmarkStart w:id="1" w:name="_Hlk115690686"/>
      <w:r w:rsidR="005019FF" w:rsidRPr="005019FF">
        <w:rPr>
          <w:rFonts w:ascii="Times New Roman" w:hAnsi="Times New Roman" w:cs="Times New Roman"/>
          <w:b/>
          <w:i/>
          <w:lang w:val="pl-PL"/>
        </w:rPr>
        <w:t>914/LII/22</w:t>
      </w:r>
      <w:bookmarkEnd w:id="1"/>
      <w:r w:rsidR="005019FF" w:rsidRPr="005019FF">
        <w:rPr>
          <w:lang w:val="pl-PL"/>
        </w:rPr>
        <w:t xml:space="preserve"> </w:t>
      </w:r>
      <w:r>
        <w:rPr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>w sprawie</w:t>
      </w:r>
      <w:r w:rsidR="0098606A"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</w:t>
      </w:r>
      <w:r w:rsidR="0098606A" w:rsidRPr="0098606A">
        <w:rPr>
          <w:rFonts w:ascii="Times New Roman" w:hAnsi="Times New Roman" w:cs="Times New Roman"/>
          <w:color w:val="000000"/>
          <w:sz w:val="24"/>
          <w:szCs w:val="24"/>
          <w:lang w:val="pl-PL"/>
        </w:rPr>
        <w:t>zmian w budżecie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</w:t>
      </w:r>
      <w:r>
        <w:rPr>
          <w:rFonts w:ascii="Times New Roman" w:hAnsi="Times New Roman" w:cs="Times New Roman"/>
          <w:i/>
          <w:sz w:val="23"/>
          <w:szCs w:val="23"/>
          <w:lang w:val="pl-PL"/>
        </w:rPr>
        <w:t>(niniejsza uchwała stanowi zał. nr 11)</w:t>
      </w:r>
      <w:r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14:paraId="1E61DC61" w14:textId="5689791F" w:rsidR="00DE4E68" w:rsidRPr="008C7D86" w:rsidRDefault="00000000" w:rsidP="0098606A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C7D8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lastRenderedPageBreak/>
        <w:t>3. w sprawie zmiany załącznika do uchwały nr 718/XLII/21 Rady Miejskiej Węglińca z dnia 30 listopada 2021r. w sprawie uchwalenia statutu Miejsko-Gminnemu Ośrodkowi Pomocy Społecznej w Węglińcu.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DE4E68" w:rsidRPr="00126F29" w14:paraId="5753E2F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503F0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F5F9D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załącznika do uchwały nr 718/XLII/21 Rady Miejskiej Węglińca z dnia 30 listopada 2021r. w sprawie uchwalenia statutu Miejsko-Gminnemu Ośrodkowi Pomocy Społecznej w Węglińcu.</w:t>
            </w:r>
          </w:p>
        </w:tc>
      </w:tr>
      <w:tr w:rsidR="00DE4E68" w14:paraId="3EE3EC8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75B9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1E11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7A91474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6602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3488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3267E3B4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2B482002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974EB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B4035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135A3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392EA" w14:textId="77777777" w:rsidR="00DE4E68" w:rsidRDefault="00DE4E68"/>
        </w:tc>
      </w:tr>
      <w:tr w:rsidR="00DE4E68" w14:paraId="38013F4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0B01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70212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B46A8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767A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2A8C5E46" w14:textId="153F3FCB" w:rsidR="00DE4E68" w:rsidRPr="003E5207" w:rsidRDefault="00000000" w:rsidP="003E5207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3E5207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2D2BA9A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0968BD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3F52D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E18302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BBE6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3D3EC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95FD84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3FBA004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8AA3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6B01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E072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C4F77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56BF6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A130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7949098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9E88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B68F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70D0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C511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0918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B2F7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58BA3DC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042D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0D2B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FF76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72AA6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0A4B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BABCA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3E00148" w14:textId="367F060B" w:rsidR="00DE4E68" w:rsidRPr="003E5207" w:rsidRDefault="00000000" w:rsidP="003E5207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3E5207">
        <w:rPr>
          <w:b/>
          <w:bCs/>
          <w:color w:val="000000"/>
          <w:sz w:val="23"/>
          <w:szCs w:val="23"/>
        </w:rPr>
        <w:t>Wyniki</w:t>
      </w:r>
      <w:proofErr w:type="spellEnd"/>
      <w:r w:rsidRPr="003E5207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3E5207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0DC06302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39E199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7DDF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1B242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784D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5FBC9F36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3060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B7DF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BEF0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EB7C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1EB40F46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4BF9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80AE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73F7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9D81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8619971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AC23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AF89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F0BD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5711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D54466D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83C1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65FD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70C3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BE59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8532686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1E724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2EDD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B98F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719B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4BBB9930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9CBB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991B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8BA1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786B5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2A9244B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0AE6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0DD0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BFD0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6EB2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4C69621E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2304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213B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C299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4E10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D450385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608E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0E80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31BE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2745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446BEF1A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A4D2B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34A8A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7A16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8D5B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C96DE2E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08A9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0B98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9B28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2BA0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10848248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6636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128D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8643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9A75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536F2A64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6ABF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F27B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2CE2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A822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7073AB9D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A289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37EF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ADBB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AE8D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0618D211" w14:textId="77777777" w:rsidTr="008463AE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B9D9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AB2B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68A5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61B7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601AC358" w14:textId="53D55F71" w:rsidR="008463AE" w:rsidRPr="00AE46DB" w:rsidRDefault="008463AE" w:rsidP="00AE46DB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Rada podjęła uchwałę nr  </w:t>
      </w:r>
      <w:bookmarkStart w:id="2" w:name="_Hlk115690735"/>
      <w:r w:rsidR="004A5AAF" w:rsidRPr="006911E3">
        <w:rPr>
          <w:rFonts w:ascii="Times New Roman" w:hAnsi="Times New Roman" w:cs="Times New Roman"/>
          <w:b/>
          <w:bCs/>
          <w:i/>
          <w:iCs/>
          <w:lang w:val="pl-PL"/>
        </w:rPr>
        <w:t>915/LII/22</w:t>
      </w:r>
      <w:bookmarkEnd w:id="2"/>
      <w:r w:rsidR="004A5AAF" w:rsidRPr="004A5AAF">
        <w:rPr>
          <w:lang w:val="pl-PL"/>
        </w:rPr>
        <w:t xml:space="preserve"> </w:t>
      </w:r>
      <w:r>
        <w:rPr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>w sprawie</w:t>
      </w:r>
      <w:r w:rsidR="0098606A" w:rsidRPr="0098606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zmiany załącznika do uchwały nr 718/XLII/21 Rady Miejskiej Węglińca z dnia 30 listopada 2021r. w sprawie uchwalenia statutu Miejsko-Gminnemu Ośrodkowi Pomocy Społecznej w Węglińcu.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</w:t>
      </w:r>
      <w:r>
        <w:rPr>
          <w:rFonts w:ascii="Times New Roman" w:hAnsi="Times New Roman" w:cs="Times New Roman"/>
          <w:i/>
          <w:sz w:val="23"/>
          <w:szCs w:val="23"/>
          <w:lang w:val="pl-PL"/>
        </w:rPr>
        <w:t>(niniejsza uchwała stanowi zał. nr 12)</w:t>
      </w:r>
      <w:r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14:paraId="4926F541" w14:textId="476FBB9E" w:rsidR="00DE4E68" w:rsidRPr="008C7D86" w:rsidRDefault="00000000" w:rsidP="003E5207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C7D8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4. w sprawie wyrażenia zgody na odstąpienie od obowiązku trybu przetargowego i zawarcie umowy dzierżawy gruntu na cele związane z działalnością rolniczą.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6325"/>
      </w:tblGrid>
      <w:tr w:rsidR="00DE4E68" w:rsidRPr="00126F29" w14:paraId="3C7F825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9B99A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269BE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wyrażenia zgody na odstąpienie od obowiązku trybu przetargowego i zawarcie umowy dzierżawy gruntu na cele związane z działalnością rolniczą.</w:t>
            </w:r>
          </w:p>
        </w:tc>
      </w:tr>
      <w:tr w:rsidR="00DE4E68" w14:paraId="0F32174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898D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CCBB1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038AC8C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4F3D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C27A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7E454538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3A3E1E4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27D67C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2656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8F7C9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6ABEB" w14:textId="77777777" w:rsidR="00DE4E68" w:rsidRDefault="00DE4E68"/>
        </w:tc>
      </w:tr>
      <w:tr w:rsidR="00DE4E68" w14:paraId="341E9C2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D583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D696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17C5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C135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0C8A09F5" w14:textId="247D79C3" w:rsidR="00DE4E68" w:rsidRPr="003E5207" w:rsidRDefault="00000000" w:rsidP="003E5207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3E5207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316BAA6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ACA28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E389BB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27945C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38DED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8845A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A66EF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05B912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5FC0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1751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7206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29F8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ED9E8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A6747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22B7E53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2787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5332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8D7B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8017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DF4F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ACE4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279C5F1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03E2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D1E3B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DA2E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EB60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B1DE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766F6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DF46FE9" w14:textId="7CB4EDC0" w:rsidR="00DE4E68" w:rsidRPr="003E5207" w:rsidRDefault="00000000" w:rsidP="003E5207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3E5207">
        <w:rPr>
          <w:b/>
          <w:bCs/>
          <w:color w:val="000000"/>
          <w:sz w:val="23"/>
          <w:szCs w:val="23"/>
        </w:rPr>
        <w:t>Wyniki</w:t>
      </w:r>
      <w:proofErr w:type="spellEnd"/>
      <w:r w:rsidRPr="003E5207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3E5207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5F0A2B91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76336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FF17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FD27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96CA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014E598E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63EE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80CF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652E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6FBF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20F651C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E501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2477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D44E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9182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34A8510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6A2B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CFB2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C129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2C5C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7C926BA9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F96D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BBD9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5BFE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087B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C27B9E2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934D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D257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2849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5909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748B9D50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2D73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710B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A98EC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D8499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E898CD7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EEB2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F9F4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DCFB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67B6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27768594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CED3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46FE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4E6F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DCF4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9070E74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F590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8433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708E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DEFD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44AE2AF4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261F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4204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854A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64A8D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14C105CF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B2AD3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C7B1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9EB5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6D40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72E49FF2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893F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051C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F09B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4FFC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56F5E40A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90B6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96B43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BDD3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1AAE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2C9AE8A4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A2D1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0ED4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B846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1415F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0C314241" w14:textId="77777777" w:rsidTr="004D47EB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B9B7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9084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FDEB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FF89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337CFA2C" w14:textId="5A062CF1" w:rsidR="004D47EB" w:rsidRPr="004C2638" w:rsidRDefault="004D47EB" w:rsidP="004C2638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Rada podjęła uchwałę nr  </w:t>
      </w:r>
      <w:bookmarkStart w:id="3" w:name="_Hlk115690788"/>
      <w:r w:rsidR="006911E3" w:rsidRPr="006911E3">
        <w:rPr>
          <w:rFonts w:ascii="Times New Roman" w:hAnsi="Times New Roman" w:cs="Times New Roman"/>
          <w:b/>
          <w:bCs/>
          <w:i/>
          <w:iCs/>
          <w:lang w:val="pl-PL"/>
        </w:rPr>
        <w:t>916/LII/22</w:t>
      </w:r>
      <w:bookmarkEnd w:id="3"/>
      <w:r w:rsidR="006911E3" w:rsidRPr="006911E3">
        <w:rPr>
          <w:rFonts w:ascii="Times New Roman" w:hAnsi="Times New Roman" w:cs="Times New Roman"/>
          <w:b/>
          <w:bCs/>
          <w:i/>
          <w:iCs/>
          <w:lang w:val="pl-PL"/>
        </w:rPr>
        <w:t xml:space="preserve"> </w:t>
      </w:r>
      <w:r w:rsidRPr="006911E3">
        <w:rPr>
          <w:rFonts w:ascii="Times New Roman" w:hAnsi="Times New Roman" w:cs="Times New Roman"/>
          <w:b/>
          <w:bCs/>
          <w:i/>
          <w:iCs/>
          <w:sz w:val="23"/>
          <w:szCs w:val="23"/>
          <w:lang w:val="pl-PL"/>
        </w:rPr>
        <w:t>w sprawie</w:t>
      </w:r>
      <w:r w:rsidR="003E5207"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</w:t>
      </w:r>
      <w:r w:rsidR="003E5207" w:rsidRPr="003E5207">
        <w:rPr>
          <w:rFonts w:ascii="Times New Roman" w:hAnsi="Times New Roman" w:cs="Times New Roman"/>
          <w:color w:val="000000"/>
          <w:sz w:val="24"/>
          <w:szCs w:val="24"/>
          <w:lang w:val="pl-PL"/>
        </w:rPr>
        <w:t>wyrażenia zgody na odstąpienie od obowiązku trybu przetargowego i zawarcie umowy dzierżawy gruntu na cele związane z działalnością rolniczą.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</w:t>
      </w:r>
      <w:r>
        <w:rPr>
          <w:rFonts w:ascii="Times New Roman" w:hAnsi="Times New Roman" w:cs="Times New Roman"/>
          <w:i/>
          <w:sz w:val="23"/>
          <w:szCs w:val="23"/>
          <w:lang w:val="pl-PL"/>
        </w:rPr>
        <w:t>(niniejsza uchwała stanowi zał. nr 13)</w:t>
      </w:r>
      <w:r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14:paraId="75E33428" w14:textId="33111C16" w:rsidR="00DE4E68" w:rsidRPr="008C7D86" w:rsidRDefault="00000000" w:rsidP="000D6867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C7D8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5. w sprawie zmiany uchwały nr 893/LI/22 Rady Miejskiej Węglińca z dnia 25 sierpnia 2022r.w sprawie ustalenia minimalnych stawek czynszu za wynajem, dzierżawę lokali użytkowych, nieruchomości gruntowych i lokali w obiektach zarządzanych przez gminne jednostki organizacyjne.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6325"/>
      </w:tblGrid>
      <w:tr w:rsidR="00DE4E68" w:rsidRPr="00126F29" w14:paraId="4B6FEF4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54D1A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BB587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uchwały nr 893/LI/22 Rady Miejskiej Węglińca z dnia 25 sierpnia 2022r.w sprawie ustalenia minimalnych stawek czynszu za wynajem, dzierżawę lokali użytkowych, nieruchomości gruntowych i lokali w obiektach zarządzanych przez gminne jednostki organizacyjne.</w:t>
            </w:r>
          </w:p>
        </w:tc>
      </w:tr>
      <w:tr w:rsidR="00DE4E68" w14:paraId="6DC92DC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B84E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78E4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1A70BF6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ED0C4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D88A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726C47CE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5846184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0BA52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C3BD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14D94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9D465" w14:textId="77777777" w:rsidR="00DE4E68" w:rsidRDefault="00DE4E68"/>
        </w:tc>
      </w:tr>
      <w:tr w:rsidR="00DE4E68" w14:paraId="7C81728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E811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AF74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DCAF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053F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4A23C0AE" w14:textId="24DE808C" w:rsidR="00DE4E68" w:rsidRPr="00AE46DB" w:rsidRDefault="00000000" w:rsidP="00AE46DB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AE46DB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18C3325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A3A72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F879D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257B9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C04D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25B29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0106F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50A2A89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E058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7A79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47278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E824C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7050A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90CF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28E8366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2A41F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1281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B331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429F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AA11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2468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3AE1FD7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B0DD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DD7F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27AFE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5237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E40C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7129D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CF3EBA2" w14:textId="5305E993" w:rsidR="00DE4E68" w:rsidRPr="00AE46DB" w:rsidRDefault="00000000" w:rsidP="00AE46DB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AE46DB">
        <w:rPr>
          <w:b/>
          <w:bCs/>
          <w:color w:val="000000"/>
          <w:sz w:val="23"/>
          <w:szCs w:val="23"/>
        </w:rPr>
        <w:t>Wyniki</w:t>
      </w:r>
      <w:proofErr w:type="spellEnd"/>
      <w:r w:rsidRPr="00AE46DB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AE46DB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6D2316C8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A3844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5D31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FB72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31E6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322C2BE6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DF90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783D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9CA8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AE3A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448C54CF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CF32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97F9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102B2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36D1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C573B95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E5A0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157D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30ED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D627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7828C782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5A07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AC1B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5547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5C5F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AAE1451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AAF3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A023C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A350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056C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7391818B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E435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B1BC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4943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6679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59A39098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3A25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7AC5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C2D9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D265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7B4342FE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F06A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E78E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0055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8A30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173553D8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E095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99DE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DCA44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80CF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359B9410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E343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655B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3DDD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28B6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61AB3B3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BFDE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97994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0DC6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4A63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2AFEDEE4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CBAC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5916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8BA1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9019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450573D0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98CE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0072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E958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BC87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68D9196F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8C77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48A5A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6C7F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2043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07FFDA2" w14:textId="77777777" w:rsidTr="004565B9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1948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C241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22260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8DA6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7F06F5CD" w14:textId="3EBA9EFB" w:rsidR="004565B9" w:rsidRPr="00732017" w:rsidRDefault="004565B9" w:rsidP="00732017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Rada podjęła uchwałę </w:t>
      </w:r>
      <w:r w:rsidRPr="001F6920"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nr  </w:t>
      </w:r>
      <w:bookmarkStart w:id="4" w:name="_Hlk115690819"/>
      <w:r w:rsidR="001F6920" w:rsidRPr="001F6920">
        <w:rPr>
          <w:rFonts w:ascii="Times New Roman" w:hAnsi="Times New Roman" w:cs="Times New Roman"/>
          <w:b/>
          <w:i/>
          <w:lang w:val="pl-PL"/>
        </w:rPr>
        <w:t>917/LII/22</w:t>
      </w:r>
      <w:bookmarkEnd w:id="4"/>
      <w:r w:rsidR="001F6920" w:rsidRPr="001F6920">
        <w:rPr>
          <w:rFonts w:ascii="Times New Roman" w:hAnsi="Times New Roman" w:cs="Times New Roman"/>
          <w:b/>
          <w:i/>
          <w:lang w:val="pl-PL"/>
        </w:rPr>
        <w:t xml:space="preserve"> </w:t>
      </w:r>
      <w:r w:rsidRPr="001F6920">
        <w:rPr>
          <w:rFonts w:ascii="Times New Roman" w:hAnsi="Times New Roman" w:cs="Times New Roman"/>
          <w:b/>
          <w:i/>
          <w:lang w:val="pl-PL"/>
        </w:rPr>
        <w:t xml:space="preserve"> </w:t>
      </w:r>
      <w:r w:rsidRPr="001F6920">
        <w:rPr>
          <w:rFonts w:ascii="Times New Roman" w:hAnsi="Times New Roman" w:cs="Times New Roman"/>
          <w:b/>
          <w:i/>
          <w:sz w:val="23"/>
          <w:szCs w:val="23"/>
          <w:lang w:val="pl-PL"/>
        </w:rPr>
        <w:t>w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sprawie </w:t>
      </w:r>
      <w:r w:rsidR="000D6867" w:rsidRPr="000D6867">
        <w:rPr>
          <w:rFonts w:ascii="Times New Roman" w:hAnsi="Times New Roman" w:cs="Times New Roman"/>
          <w:color w:val="000000"/>
          <w:sz w:val="24"/>
          <w:szCs w:val="24"/>
          <w:lang w:val="pl-PL"/>
        </w:rPr>
        <w:t>zmiany uchwały nr 893/LI/22 Rady Miejskiej Węglińca z dnia 25 sierpnia 2022r.w sprawie ustalenia minimalnych stawek czynszu za wynajem, dzierżawę lokali użytkowych, nieruchomości gruntowych i lokali w obiektach zarządzanych przez gminne jednostki organizacyjne</w:t>
      </w:r>
      <w:r w:rsidR="000D6867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i/>
          <w:sz w:val="23"/>
          <w:szCs w:val="23"/>
          <w:lang w:val="pl-PL"/>
        </w:rPr>
        <w:t>(niniejsza uchwała stanowi zał. nr 14)</w:t>
      </w:r>
      <w:r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14:paraId="4B0D54B4" w14:textId="1871DA54" w:rsidR="00DE4E68" w:rsidRPr="00732017" w:rsidRDefault="00000000" w:rsidP="00732017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C7D8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6. w sprawie zmiany uchwały 864//XLIX/2022 Rady Miejskiej Węglińca z dnia 27 maja 2022r. w sprawie wyrażenia zgody na odstąpienie od obowiązku trybu przetargowego i zawarcie umowy najmu pomieszczeń gospodarczych</w:t>
      </w:r>
      <w:r w:rsidR="008C7D8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6"/>
        <w:gridCol w:w="6326"/>
      </w:tblGrid>
      <w:tr w:rsidR="00DE4E68" w:rsidRPr="00126F29" w14:paraId="3EBFBE7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97753A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04A50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uchwały 864//XLIX/2022 Rady Miejskiej Węglińca z dnia 27 maja 2022r. w sprawie wyrażenia zgody na odstąpienie od obowiązku trybu przetargowego i zawarcie umowy najmu pomieszczeń gospodarczych</w:t>
            </w:r>
          </w:p>
        </w:tc>
      </w:tr>
      <w:tr w:rsidR="00DE4E68" w14:paraId="06D47F1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9FE0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92E12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2757260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D75B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ADDA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555A3E12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62FEFD0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0C287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9DEC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39DC9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8E250" w14:textId="77777777" w:rsidR="00DE4E68" w:rsidRDefault="00DE4E68"/>
        </w:tc>
      </w:tr>
      <w:tr w:rsidR="00DE4E68" w14:paraId="5F495F9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E4AA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23F8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C290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8F15E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1E405E24" w14:textId="7EC1053A" w:rsidR="00DE4E68" w:rsidRPr="000840B4" w:rsidRDefault="00000000" w:rsidP="000840B4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0840B4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6E6572C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6845C0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892D9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635DF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D77D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B460D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B3D8F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281E43C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2639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2689A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394E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03CA7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B16B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22478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0E0621F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C202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A951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594A8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49E9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4CB1E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103A9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2A86987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2DE9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163F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4441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5B00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FC04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16B8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33E540B6" w14:textId="4DF2880B" w:rsidR="00DE4E68" w:rsidRPr="000840B4" w:rsidRDefault="00000000" w:rsidP="000840B4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0840B4">
        <w:rPr>
          <w:b/>
          <w:bCs/>
          <w:color w:val="000000"/>
          <w:sz w:val="23"/>
          <w:szCs w:val="23"/>
        </w:rPr>
        <w:t>Wyniki</w:t>
      </w:r>
      <w:proofErr w:type="spellEnd"/>
      <w:r w:rsidRPr="000840B4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0840B4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56D740CC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F057A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EFA0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ADB7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19CC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5C4C3145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DC42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AD12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7905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9A0D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1D778FE3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B03B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BB4D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6738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9E0F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502E5C0A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7C77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CDFF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8497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6379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F26357C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DC57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D84A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35EDE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39EF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518A98C2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EA20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AA11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1B75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30D8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25B7C92D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3249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0889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4850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07A1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0DC61A49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D858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7B4F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6B21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BCD7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67F82EE2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B240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1311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66EA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F778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16BAD718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B759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ABB0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5FCF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59DF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84893D9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A619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E248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2C775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AD05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734C604D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C9C4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5708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B694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2881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7F9D2396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76AC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8111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63523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561F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15CE7E75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B3B4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E3AD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4CD8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CC7E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3A606B3E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5FA3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BD94F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C655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7C86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0B291A2A" w14:textId="77777777" w:rsidTr="00AA7187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FEF02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0F99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2F5E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FC08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359AD6DA" w14:textId="62D18581" w:rsidR="00AA7187" w:rsidRPr="00732017" w:rsidRDefault="00AA7187" w:rsidP="00732017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Rada podjęła uchwałę </w:t>
      </w:r>
      <w:r w:rsidRPr="00205590"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nr  </w:t>
      </w:r>
      <w:bookmarkStart w:id="5" w:name="_Hlk115690853"/>
      <w:r w:rsidR="00205590" w:rsidRPr="00205590">
        <w:rPr>
          <w:rFonts w:ascii="Times New Roman" w:hAnsi="Times New Roman" w:cs="Times New Roman"/>
          <w:b/>
          <w:i/>
          <w:lang w:val="pl-PL"/>
        </w:rPr>
        <w:t>918/LII/22</w:t>
      </w:r>
      <w:bookmarkEnd w:id="5"/>
      <w:r w:rsidR="00205590" w:rsidRPr="00205590">
        <w:rPr>
          <w:rFonts w:ascii="Times New Roman" w:hAnsi="Times New Roman" w:cs="Times New Roman"/>
          <w:b/>
          <w:i/>
          <w:lang w:val="pl-PL"/>
        </w:rPr>
        <w:t xml:space="preserve"> </w:t>
      </w:r>
      <w:r w:rsidRPr="00205590">
        <w:rPr>
          <w:rFonts w:ascii="Times New Roman" w:hAnsi="Times New Roman" w:cs="Times New Roman"/>
          <w:b/>
          <w:i/>
          <w:lang w:val="pl-PL"/>
        </w:rPr>
        <w:t xml:space="preserve"> </w:t>
      </w:r>
      <w:r w:rsidRPr="00205590">
        <w:rPr>
          <w:rFonts w:ascii="Times New Roman" w:hAnsi="Times New Roman" w:cs="Times New Roman"/>
          <w:b/>
          <w:i/>
          <w:sz w:val="23"/>
          <w:szCs w:val="23"/>
          <w:lang w:val="pl-PL"/>
        </w:rPr>
        <w:t>w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sprawie</w:t>
      </w:r>
      <w:r w:rsidR="000840B4" w:rsidRPr="000840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zmiany uchwały 864//XLIX/2022 Rady Miejskiej Węglińca z dnia 27 maja 2022r. w sprawie wyrażenia zgody na odstąpienie od obowiązku trybu przetargowego i zawarcie umowy najmu pomieszczeń gospodarczych</w:t>
      </w:r>
      <w:r w:rsidR="000840B4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</w:t>
      </w:r>
      <w:r>
        <w:rPr>
          <w:rFonts w:ascii="Times New Roman" w:hAnsi="Times New Roman" w:cs="Times New Roman"/>
          <w:i/>
          <w:sz w:val="23"/>
          <w:szCs w:val="23"/>
          <w:lang w:val="pl-PL"/>
        </w:rPr>
        <w:t>(niniejsza uchwała stanowi zał. nr 15)</w:t>
      </w:r>
      <w:r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14:paraId="2FB83AB9" w14:textId="136C6138" w:rsidR="00DE4E68" w:rsidRPr="008C7D86" w:rsidRDefault="00000000" w:rsidP="00593920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C7D8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7. w sprawie zmiany uchwały 908/LI/2022 Rady Miejskiej Węglińca z dnia 25 sierpnia 2022 w sprawie wyrażenia zgody na odstąpienie od obowiązku trybu przetargowego i zawarcie umowy dzierżawy gruntu na cele rekreacyjne</w:t>
      </w:r>
      <w:r w:rsidR="00593920" w:rsidRPr="008C7D86">
        <w:rPr>
          <w:rFonts w:ascii="Times New Roman" w:hAnsi="Times New Roman" w:cs="Times New Roman"/>
          <w:b/>
          <w:bCs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6325"/>
      </w:tblGrid>
      <w:tr w:rsidR="00DE4E68" w:rsidRPr="00126F29" w14:paraId="534BF16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B18DA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4B762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uchwały 908/LI/2022 Rady Miejskiej Węglińca z dnia 25 sierpnia 2022 w sprawie wyrażenia zgody na odstąpienie od obowiązku trybu przetargowego i zawarcie umowy dzierżawy gruntu na cele rekreacyjne</w:t>
            </w:r>
          </w:p>
        </w:tc>
      </w:tr>
      <w:tr w:rsidR="00DE4E68" w14:paraId="098D064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9159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D665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2A8673D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7B661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C6B2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03168E9F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197E3E4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6A0DE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3395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BD630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4B485" w14:textId="77777777" w:rsidR="00DE4E68" w:rsidRDefault="00DE4E68"/>
        </w:tc>
      </w:tr>
      <w:tr w:rsidR="00DE4E68" w14:paraId="42172CA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286CF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9B9B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5935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25AE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501CAC6F" w14:textId="3FDA514C" w:rsidR="00DE4E68" w:rsidRPr="00593920" w:rsidRDefault="00000000" w:rsidP="0059392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593920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6B4035A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1008F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417F6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80F83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7D19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0156C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2B757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1472CAD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8537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5DA0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97543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472F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B4F9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90FE0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76DFBE0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B372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F7F5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66628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9F61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3410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726D8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450B09E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A46C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8E16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B37D4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9B36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46C2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5159D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0969A80E" w14:textId="356DB40A" w:rsidR="00DE4E68" w:rsidRPr="00593920" w:rsidRDefault="00000000" w:rsidP="0059392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593920">
        <w:rPr>
          <w:b/>
          <w:bCs/>
          <w:color w:val="000000"/>
          <w:sz w:val="23"/>
          <w:szCs w:val="23"/>
        </w:rPr>
        <w:t>Wyniki</w:t>
      </w:r>
      <w:proofErr w:type="spellEnd"/>
      <w:r w:rsidRPr="00593920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593920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18F8BB8E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60CAA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BFB0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B285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887A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5D76303C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3FFEA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19B5E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4E35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375A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325B73F7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5453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E0E0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CCE65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DF34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0E8F1F2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C9DE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2723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4BD5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F804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5DBDCDF2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695C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CA3F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C4A0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20A09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2595F0A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297F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C39B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F05A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8F8B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3D13F08C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FDA1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DE3C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7C06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C0B8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30A304B3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FF9E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32B53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41D42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50DE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457F4D82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8203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7D77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2883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15DF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1FCA8517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D60A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193C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EFA1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DBC3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2920A0E1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0878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C9E37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E58B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ED2F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324F0B2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8AC5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8157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D49B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2654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0D6FD809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2BFA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EF4C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08BD2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0CCD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1A487BAB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F890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83DB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35D9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AE6E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49F7F737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D037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C033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3BEC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BA14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06618172" w14:textId="77777777" w:rsidTr="00D010C0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3E4F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334A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8374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E3AC5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0A0EA281" w14:textId="1AFBA086" w:rsidR="00D010C0" w:rsidRDefault="00D010C0" w:rsidP="00AE46DB">
      <w:pPr>
        <w:pStyle w:val="myStyle"/>
        <w:spacing w:before="243" w:after="3" w:line="240" w:lineRule="auto"/>
        <w:ind w:left="-142" w:right="240"/>
        <w:jc w:val="left"/>
        <w:rPr>
          <w:rFonts w:ascii="Times New Roman" w:hAnsi="Times New Roman" w:cs="Times New Roman"/>
          <w:sz w:val="23"/>
          <w:szCs w:val="23"/>
          <w:lang w:val="pl-PL"/>
        </w:rPr>
      </w:pP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Rada podjęła uchwałę </w:t>
      </w:r>
      <w:r w:rsidRPr="00302D6D"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nr  </w:t>
      </w:r>
      <w:bookmarkStart w:id="6" w:name="_Hlk115690883"/>
      <w:r w:rsidR="00302D6D" w:rsidRPr="00302D6D">
        <w:rPr>
          <w:rFonts w:ascii="Times New Roman" w:hAnsi="Times New Roman" w:cs="Times New Roman"/>
          <w:b/>
          <w:i/>
          <w:lang w:val="pl-PL"/>
        </w:rPr>
        <w:t>919/LII/22</w:t>
      </w:r>
      <w:bookmarkEnd w:id="6"/>
      <w:r w:rsidR="00302D6D" w:rsidRPr="00302D6D">
        <w:rPr>
          <w:rFonts w:ascii="Times New Roman" w:hAnsi="Times New Roman" w:cs="Times New Roman"/>
          <w:b/>
          <w:i/>
          <w:lang w:val="pl-PL"/>
        </w:rPr>
        <w:t xml:space="preserve"> </w:t>
      </w:r>
      <w:r w:rsidRPr="00302D6D">
        <w:rPr>
          <w:rFonts w:ascii="Times New Roman" w:hAnsi="Times New Roman" w:cs="Times New Roman"/>
          <w:b/>
          <w:i/>
          <w:sz w:val="23"/>
          <w:szCs w:val="23"/>
          <w:lang w:val="pl-PL"/>
        </w:rPr>
        <w:t>w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sprawie</w:t>
      </w:r>
      <w:r w:rsidR="00593920" w:rsidRPr="0059392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zmiany uchwały 908/LI/2022 Rady Miejskiej Węglińca z dnia 25 sierpnia 2022 w sprawie wyrażenia zgody na odstąpienie od obowiązku trybu przetargowego i zawarcie umowy dzierżawy gruntu na cele rekreacyjne</w:t>
      </w:r>
      <w:r w:rsidR="00593920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i/>
          <w:sz w:val="23"/>
          <w:szCs w:val="23"/>
          <w:lang w:val="pl-PL"/>
        </w:rPr>
        <w:t>(niniejsza uchwała stanowi zał. nr 16)</w:t>
      </w:r>
      <w:r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14:paraId="4249F56B" w14:textId="77777777" w:rsidR="00732017" w:rsidRPr="00AE46DB" w:rsidRDefault="00732017" w:rsidP="00AE46DB">
      <w:pPr>
        <w:pStyle w:val="myStyle"/>
        <w:spacing w:before="243" w:after="3" w:line="240" w:lineRule="auto"/>
        <w:ind w:left="-142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</w:p>
    <w:p w14:paraId="1F7727EB" w14:textId="19A9463C" w:rsidR="00DE4E68" w:rsidRPr="008C7D86" w:rsidRDefault="00000000" w:rsidP="002C7038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C7D8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lastRenderedPageBreak/>
        <w:t>8. sześć uchwał w sprawie wyrażenia zgody na odstąpienie od obowiązku trybu przetargowego i zawarcie umowy najmu pomieszczenia gospodarczego/najmu garażu/ dzierżawy gruntu na cele rekreacyjne/dzierżawy gruntu pod zabudowę kubaturową</w:t>
      </w:r>
      <w:r w:rsidR="008C7D86" w:rsidRPr="008C7D8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9"/>
        <w:gridCol w:w="6333"/>
      </w:tblGrid>
      <w:tr w:rsidR="00DE4E68" w:rsidRPr="00126F29" w14:paraId="6E427F5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94315C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717A2" w14:textId="77777777" w:rsidR="00DE4E68" w:rsidRPr="00122CF6" w:rsidRDefault="00000000">
            <w:pPr>
              <w:spacing w:after="0" w:line="240" w:lineRule="auto"/>
              <w:rPr>
                <w:lang w:val="pl-PL"/>
              </w:rPr>
            </w:pPr>
            <w:r w:rsidRPr="00122CF6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sześć uchwał w sprawie wyrażenia zgody na odstąpienie od obowiązku trybu przetargowego i zawarcie umowy najmu pomieszczenia gospodarczego/najmu garażu/ dzierżawy gruntu na cele rekreacyjne/dzierżawy gruntu pod zabudowę kubaturową</w:t>
            </w:r>
          </w:p>
        </w:tc>
      </w:tr>
      <w:tr w:rsidR="00DE4E68" w14:paraId="4E9D27D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CE0A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29C9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DE4E68" w14:paraId="595F8B7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F242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B927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41764E10" w14:textId="77777777" w:rsidR="00DE4E68" w:rsidRDefault="00DE4E68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E4E68" w14:paraId="66676CB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9DA2F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2A25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29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9F888" w14:textId="77777777" w:rsidR="00DE4E68" w:rsidRDefault="00DE4E68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063F5" w14:textId="77777777" w:rsidR="00DE4E68" w:rsidRDefault="00DE4E68"/>
        </w:tc>
      </w:tr>
      <w:tr w:rsidR="00DE4E68" w14:paraId="7F2CBBD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C2A9F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EF10C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2396B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1927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132F740A" w14:textId="22F7F8FD" w:rsidR="00DE4E68" w:rsidRPr="002C7038" w:rsidRDefault="00000000" w:rsidP="002C7038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2C7038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E4E68" w14:paraId="0D065D2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836067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60ECF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42E84D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6A84A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30250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C9253" w14:textId="77777777" w:rsidR="00DE4E68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DE4E68" w14:paraId="4CED9C0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FB93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25BD5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9F231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D064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6F91C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F71CE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E4E68" w14:paraId="7D2F801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7176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A7F80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A0F3D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78AC5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3B242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A703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DE4E68" w14:paraId="1752332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2B0B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2A177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94086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D3CE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65D28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00AF4F" w14:textId="77777777" w:rsidR="00DE4E68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7805320" w14:textId="77777777" w:rsidR="00DE4E68" w:rsidRPr="002C7038" w:rsidRDefault="0000000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2C7038">
        <w:rPr>
          <w:b/>
          <w:bCs/>
          <w:color w:val="000000"/>
          <w:sz w:val="23"/>
          <w:szCs w:val="23"/>
        </w:rPr>
        <w:t>Wyniki</w:t>
      </w:r>
      <w:proofErr w:type="spellEnd"/>
      <w:r w:rsidRPr="002C7038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2C7038">
        <w:rPr>
          <w:b/>
          <w:bCs/>
          <w:color w:val="000000"/>
          <w:sz w:val="23"/>
          <w:szCs w:val="23"/>
        </w:rPr>
        <w:t>imienne</w:t>
      </w:r>
      <w:proofErr w:type="spellEnd"/>
    </w:p>
    <w:p w14:paraId="2101E02C" w14:textId="77777777" w:rsidR="00DE4E68" w:rsidRDefault="00DE4E68">
      <w:pPr>
        <w:pStyle w:val="myStyle"/>
        <w:spacing w:before="120" w:after="120" w:line="240" w:lineRule="auto"/>
        <w:ind w:left="240" w:right="240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E4E68" w14:paraId="4F1E5F91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01C0E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1BA8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E974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D5EE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DE4E68" w14:paraId="58DD8D42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45187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952F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FD81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1E3D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20A69250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10FF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4F562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89F3C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199D1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7EDA5076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7C10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C6268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1E1B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CF1F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2D5327A0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DBBA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3AD3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B9B4E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E078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61AE5843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3E257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F0CC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B159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7810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70DFDB4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CF74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83390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F1F6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4E1FB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2C31EB43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A999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3F0D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BCCB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9432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DE4E68" w14:paraId="611201FF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B36BE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FE2D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7E982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F79D6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7844DB37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38C2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35E1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DC0F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FD1E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4F5F37E4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ACBB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4D86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EF3D6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D1B5A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4DFE58EA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00AC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981A8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Peroński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4FC0F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A2FF3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  <w:proofErr w:type="spellEnd"/>
          </w:p>
        </w:tc>
      </w:tr>
      <w:tr w:rsidR="00DE4E68" w14:paraId="77C6E988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5E878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406C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5E40E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Mirosław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AB10D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  <w:proofErr w:type="spellEnd"/>
          </w:p>
        </w:tc>
      </w:tr>
      <w:tr w:rsidR="00DE4E68" w14:paraId="2293287E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9EDE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7CB19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7494F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443A0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E4E68" w14:paraId="0C4DF80F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53BA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EFD6A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5CB3B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8172D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E4E68" w14:paraId="5CB7353B" w14:textId="77777777" w:rsidTr="006F56B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221B4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3D074" w14:textId="77777777" w:rsidR="00DE4E68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0D8B9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6D7F2" w14:textId="77777777" w:rsidR="00DE4E68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36123CE2" w14:textId="7C3BF094" w:rsidR="006F56B4" w:rsidRPr="003A4399" w:rsidRDefault="006F56B4" w:rsidP="003A4399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Rada podjęła uchwały nr  </w:t>
      </w:r>
      <w:r w:rsidR="00630020" w:rsidRPr="009D1416">
        <w:rPr>
          <w:rFonts w:ascii="Times New Roman" w:hAnsi="Times New Roman" w:cs="Times New Roman"/>
          <w:b/>
          <w:bCs/>
          <w:i/>
          <w:iCs/>
          <w:lang w:val="pl-PL"/>
        </w:rPr>
        <w:t>920</w:t>
      </w:r>
      <w:r w:rsidR="009D1416" w:rsidRPr="009D1416">
        <w:rPr>
          <w:rFonts w:ascii="Times New Roman" w:hAnsi="Times New Roman" w:cs="Times New Roman"/>
          <w:b/>
          <w:bCs/>
          <w:i/>
          <w:iCs/>
          <w:lang w:val="pl-PL"/>
        </w:rPr>
        <w:t>-925</w:t>
      </w:r>
      <w:r w:rsidR="00630020" w:rsidRPr="009D1416">
        <w:rPr>
          <w:rFonts w:ascii="Times New Roman" w:hAnsi="Times New Roman" w:cs="Times New Roman"/>
          <w:b/>
          <w:bCs/>
          <w:i/>
          <w:iCs/>
          <w:lang w:val="pl-PL"/>
        </w:rPr>
        <w:t>/LII/22</w:t>
      </w:r>
      <w:r w:rsidRPr="009D1416">
        <w:rPr>
          <w:rFonts w:ascii="Times New Roman" w:hAnsi="Times New Roman" w:cs="Times New Roman"/>
          <w:b/>
          <w:bCs/>
          <w:i/>
          <w:iCs/>
          <w:lang w:val="pl-PL"/>
        </w:rPr>
        <w:t xml:space="preserve"> </w:t>
      </w:r>
      <w:r w:rsidR="002C7038" w:rsidRPr="009D141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</w:t>
      </w:r>
      <w:r w:rsidR="002C7038" w:rsidRPr="002C7038">
        <w:rPr>
          <w:rFonts w:ascii="Times New Roman" w:hAnsi="Times New Roman" w:cs="Times New Roman"/>
          <w:color w:val="000000"/>
          <w:sz w:val="24"/>
          <w:szCs w:val="24"/>
          <w:lang w:val="pl-PL"/>
        </w:rPr>
        <w:t>ześć uchwał w sprawie wyrażenia zgody na odstąpienie od obowiązku trybu przetargowego i zawarcie umowy najmu pomieszczenia gospodarczego/najmu garażu/ dzierżawy gruntu na cele rekreacyjne/dzierżawy gruntu pod zabudowę kubaturową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</w:t>
      </w:r>
      <w:r>
        <w:rPr>
          <w:rFonts w:ascii="Times New Roman" w:hAnsi="Times New Roman" w:cs="Times New Roman"/>
          <w:i/>
          <w:sz w:val="23"/>
          <w:szCs w:val="23"/>
          <w:lang w:val="pl-PL"/>
        </w:rPr>
        <w:t>(niniejsza uchwała stanowi zał. nr 17-22)</w:t>
      </w:r>
      <w:r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14:paraId="4C597443" w14:textId="5FB97845" w:rsidR="001464BE" w:rsidRDefault="001464BE" w:rsidP="001464BE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sz w:val="23"/>
          <w:szCs w:val="23"/>
          <w:lang w:val="pl-PL"/>
        </w:rPr>
      </w:pPr>
      <w:r>
        <w:rPr>
          <w:rFonts w:ascii="Times New Roman" w:hAnsi="Times New Roman" w:cs="Times New Roman"/>
          <w:sz w:val="23"/>
          <w:szCs w:val="23"/>
          <w:lang w:val="pl-PL"/>
        </w:rPr>
        <w:t xml:space="preserve">W punkcie </w:t>
      </w:r>
      <w:r w:rsidRPr="003A4399">
        <w:rPr>
          <w:rFonts w:ascii="Times New Roman" w:hAnsi="Times New Roman" w:cs="Times New Roman"/>
          <w:b/>
          <w:bCs/>
          <w:i/>
          <w:iCs/>
          <w:sz w:val="23"/>
          <w:szCs w:val="23"/>
          <w:lang w:val="pl-PL"/>
        </w:rPr>
        <w:t xml:space="preserve">11 </w:t>
      </w:r>
      <w:r w:rsidR="00CB7B98" w:rsidRPr="003A4399">
        <w:rPr>
          <w:rFonts w:ascii="Times New Roman" w:hAnsi="Times New Roman" w:cs="Times New Roman"/>
          <w:b/>
          <w:bCs/>
          <w:i/>
          <w:iCs/>
          <w:sz w:val="23"/>
          <w:szCs w:val="23"/>
          <w:lang w:val="pl-PL"/>
        </w:rPr>
        <w:t>SPRAWY ORGANIZACYJNE</w:t>
      </w:r>
      <w:r w:rsidR="00CB7B98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pl-PL"/>
        </w:rPr>
        <w:t xml:space="preserve">zapoznano się ze sprawozdaniem </w:t>
      </w:r>
      <w:r w:rsidR="00CB7B98">
        <w:rPr>
          <w:rFonts w:ascii="Times New Roman" w:hAnsi="Times New Roman" w:cs="Times New Roman"/>
          <w:sz w:val="23"/>
          <w:szCs w:val="23"/>
          <w:lang w:val="pl-PL"/>
        </w:rPr>
        <w:t xml:space="preserve">komisji społecznej i Radny Tomasz Szymański zabrał głos w tej sprawie. W swojej wypowiedzi potwierdził swoją nieobecność na spotkaniu roboczym komisji z działaczami klubów sportowych i zwrócił się </w:t>
      </w:r>
      <w:r w:rsidR="00732017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CB7B98">
        <w:rPr>
          <w:rFonts w:ascii="Times New Roman" w:hAnsi="Times New Roman" w:cs="Times New Roman"/>
          <w:sz w:val="23"/>
          <w:szCs w:val="23"/>
          <w:lang w:val="pl-PL"/>
        </w:rPr>
        <w:t>do Przewodniczącego Rady, Burmistrza, Sekretarza z zapytaniem o wiedze w sprawie  dotyczącej rejestracji klubu sportowego „</w:t>
      </w:r>
      <w:proofErr w:type="spellStart"/>
      <w:r w:rsidR="00CB7B98">
        <w:rPr>
          <w:rFonts w:ascii="Times New Roman" w:hAnsi="Times New Roman" w:cs="Times New Roman"/>
          <w:sz w:val="23"/>
          <w:szCs w:val="23"/>
          <w:lang w:val="pl-PL"/>
        </w:rPr>
        <w:t>Korio</w:t>
      </w:r>
      <w:proofErr w:type="spellEnd"/>
      <w:r w:rsidR="00CB7B98">
        <w:rPr>
          <w:rFonts w:ascii="Times New Roman" w:hAnsi="Times New Roman" w:cs="Times New Roman"/>
          <w:sz w:val="23"/>
          <w:szCs w:val="23"/>
          <w:lang w:val="pl-PL"/>
        </w:rPr>
        <w:t>-Taekw</w:t>
      </w:r>
      <w:r w:rsidR="00D53C40">
        <w:rPr>
          <w:rFonts w:ascii="Times New Roman" w:hAnsi="Times New Roman" w:cs="Times New Roman"/>
          <w:sz w:val="23"/>
          <w:szCs w:val="23"/>
          <w:lang w:val="pl-PL"/>
        </w:rPr>
        <w:t>o</w:t>
      </w:r>
      <w:r w:rsidR="00CB7B98">
        <w:rPr>
          <w:rFonts w:ascii="Times New Roman" w:hAnsi="Times New Roman" w:cs="Times New Roman"/>
          <w:sz w:val="23"/>
          <w:szCs w:val="23"/>
          <w:lang w:val="pl-PL"/>
        </w:rPr>
        <w:t xml:space="preserve">ndo”. Burmistrz poinformował, że to jest klub sportowy który reprezentuję gminę nie tylko na arenie ogólnopolskiej a również międzynarodowej, i </w:t>
      </w:r>
      <w:r w:rsidR="00AD30AB">
        <w:rPr>
          <w:rFonts w:ascii="Times New Roman" w:hAnsi="Times New Roman" w:cs="Times New Roman"/>
          <w:sz w:val="23"/>
          <w:szCs w:val="23"/>
          <w:lang w:val="pl-PL"/>
        </w:rPr>
        <w:t xml:space="preserve">sugerował </w:t>
      </w:r>
      <w:r w:rsidR="00CB7B98">
        <w:rPr>
          <w:rFonts w:ascii="Times New Roman" w:hAnsi="Times New Roman" w:cs="Times New Roman"/>
          <w:sz w:val="23"/>
          <w:szCs w:val="23"/>
          <w:lang w:val="pl-PL"/>
        </w:rPr>
        <w:t xml:space="preserve"> prezesowi klubu zarejestrować siedzibę klubu w gminie i złożyć </w:t>
      </w:r>
      <w:r w:rsidR="002D15B6">
        <w:rPr>
          <w:rFonts w:ascii="Times New Roman" w:hAnsi="Times New Roman" w:cs="Times New Roman"/>
          <w:sz w:val="23"/>
          <w:szCs w:val="23"/>
          <w:lang w:val="pl-PL"/>
        </w:rPr>
        <w:t xml:space="preserve">wniosek </w:t>
      </w:r>
      <w:r w:rsidR="00CB7B98">
        <w:rPr>
          <w:rFonts w:ascii="Times New Roman" w:hAnsi="Times New Roman" w:cs="Times New Roman"/>
          <w:sz w:val="23"/>
          <w:szCs w:val="23"/>
          <w:lang w:val="pl-PL"/>
        </w:rPr>
        <w:t xml:space="preserve"> żeby </w:t>
      </w:r>
      <w:r w:rsidR="00AD30AB">
        <w:rPr>
          <w:rFonts w:ascii="Times New Roman" w:hAnsi="Times New Roman" w:cs="Times New Roman"/>
          <w:sz w:val="23"/>
          <w:szCs w:val="23"/>
          <w:lang w:val="pl-PL"/>
        </w:rPr>
        <w:t>otrzymywać dotacje z budżetu gminy</w:t>
      </w:r>
      <w:r w:rsidR="002D15B6">
        <w:rPr>
          <w:rFonts w:ascii="Times New Roman" w:hAnsi="Times New Roman" w:cs="Times New Roman"/>
          <w:sz w:val="23"/>
          <w:szCs w:val="23"/>
          <w:lang w:val="pl-PL"/>
        </w:rPr>
        <w:t>,</w:t>
      </w:r>
      <w:r w:rsidR="00AD30AB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2D15B6">
        <w:rPr>
          <w:rFonts w:ascii="Times New Roman" w:hAnsi="Times New Roman" w:cs="Times New Roman"/>
          <w:sz w:val="23"/>
          <w:szCs w:val="23"/>
          <w:lang w:val="pl-PL"/>
        </w:rPr>
        <w:t xml:space="preserve">nadmienił </w:t>
      </w:r>
      <w:r w:rsidR="00AD30AB">
        <w:rPr>
          <w:rFonts w:ascii="Times New Roman" w:hAnsi="Times New Roman" w:cs="Times New Roman"/>
          <w:sz w:val="23"/>
          <w:szCs w:val="23"/>
          <w:lang w:val="pl-PL"/>
        </w:rPr>
        <w:t xml:space="preserve"> że to sportowcy</w:t>
      </w:r>
      <w:r w:rsidR="002D15B6">
        <w:rPr>
          <w:rFonts w:ascii="Times New Roman" w:hAnsi="Times New Roman" w:cs="Times New Roman"/>
          <w:sz w:val="23"/>
          <w:szCs w:val="23"/>
          <w:lang w:val="pl-PL"/>
        </w:rPr>
        <w:t xml:space="preserve">  tego klubu </w:t>
      </w:r>
      <w:r w:rsidR="00AD30AB">
        <w:rPr>
          <w:rFonts w:ascii="Times New Roman" w:hAnsi="Times New Roman" w:cs="Times New Roman"/>
          <w:sz w:val="23"/>
          <w:szCs w:val="23"/>
          <w:lang w:val="pl-PL"/>
        </w:rPr>
        <w:t xml:space="preserve"> są  z gminy Węgliniec. </w:t>
      </w:r>
    </w:p>
    <w:p w14:paraId="08A0768B" w14:textId="592FE135" w:rsidR="00AC7505" w:rsidRDefault="001678FF" w:rsidP="001464BE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sz w:val="23"/>
          <w:szCs w:val="23"/>
          <w:lang w:val="pl-PL"/>
        </w:rPr>
      </w:pPr>
      <w:r>
        <w:rPr>
          <w:rFonts w:ascii="Times New Roman" w:hAnsi="Times New Roman" w:cs="Times New Roman"/>
          <w:sz w:val="23"/>
          <w:szCs w:val="23"/>
          <w:lang w:val="pl-PL"/>
        </w:rPr>
        <w:t xml:space="preserve">Następnie Radny Tomasz Szymański wypowiedział na temat dotyczący klubów sportowych Olimpia Węgliniec, UKS </w:t>
      </w:r>
      <w:r w:rsidR="00CB0CFE">
        <w:rPr>
          <w:rFonts w:ascii="Times New Roman" w:hAnsi="Times New Roman" w:cs="Times New Roman"/>
          <w:sz w:val="23"/>
          <w:szCs w:val="23"/>
          <w:lang w:val="pl-PL"/>
        </w:rPr>
        <w:t xml:space="preserve">Start </w:t>
      </w:r>
      <w:r>
        <w:rPr>
          <w:rFonts w:ascii="Times New Roman" w:hAnsi="Times New Roman" w:cs="Times New Roman"/>
          <w:sz w:val="23"/>
          <w:szCs w:val="23"/>
          <w:lang w:val="pl-PL"/>
        </w:rPr>
        <w:t>Ruszów</w:t>
      </w:r>
      <w:r w:rsidR="00D33196">
        <w:rPr>
          <w:rFonts w:ascii="Times New Roman" w:hAnsi="Times New Roman" w:cs="Times New Roman"/>
          <w:sz w:val="23"/>
          <w:szCs w:val="23"/>
          <w:lang w:val="pl-PL"/>
        </w:rPr>
        <w:t xml:space="preserve"> i pewnych wniosków wysuwanych przez działaczy klubów , i że ma wrażenie że chodzi o nieczystą walkę o pieniądze. Radny został upoważniony w imieniu klubu UKS Start Ruszów wypowiadać się, bardzo prosił żeby w sprawozdaniach byli wnioski przede wszystkim Rady Miejskiej a nie jakieś wysuwane, nieczyste zagrywki które są później cytowane albo nie wprost cytowane </w:t>
      </w:r>
      <w:r w:rsidR="00FB6641">
        <w:rPr>
          <w:rFonts w:ascii="Times New Roman" w:hAnsi="Times New Roman" w:cs="Times New Roman"/>
          <w:sz w:val="23"/>
          <w:szCs w:val="23"/>
          <w:lang w:val="pl-PL"/>
        </w:rPr>
        <w:t>przez innych dlatego</w:t>
      </w:r>
      <w:r w:rsidR="00732017">
        <w:rPr>
          <w:rFonts w:ascii="Times New Roman" w:hAnsi="Times New Roman" w:cs="Times New Roman"/>
          <w:sz w:val="23"/>
          <w:szCs w:val="23"/>
          <w:lang w:val="pl-PL"/>
        </w:rPr>
        <w:t xml:space="preserve">, </w:t>
      </w:r>
      <w:r w:rsidR="00FB6641">
        <w:rPr>
          <w:rFonts w:ascii="Times New Roman" w:hAnsi="Times New Roman" w:cs="Times New Roman"/>
          <w:sz w:val="23"/>
          <w:szCs w:val="23"/>
          <w:lang w:val="pl-PL"/>
        </w:rPr>
        <w:t xml:space="preserve">że rzutuje właśnie na obraz naszej działalności. </w:t>
      </w:r>
      <w:r w:rsidR="00127DE3">
        <w:rPr>
          <w:rFonts w:ascii="Times New Roman" w:hAnsi="Times New Roman" w:cs="Times New Roman"/>
          <w:sz w:val="23"/>
          <w:szCs w:val="23"/>
          <w:lang w:val="pl-PL"/>
        </w:rPr>
        <w:t>Radny c</w:t>
      </w:r>
      <w:r w:rsidR="00FB6641">
        <w:rPr>
          <w:rFonts w:ascii="Times New Roman" w:hAnsi="Times New Roman" w:cs="Times New Roman"/>
          <w:sz w:val="23"/>
          <w:szCs w:val="23"/>
          <w:lang w:val="pl-PL"/>
        </w:rPr>
        <w:t>zuje się zobowiązan</w:t>
      </w:r>
      <w:r w:rsidR="00127DE3">
        <w:rPr>
          <w:rFonts w:ascii="Times New Roman" w:hAnsi="Times New Roman" w:cs="Times New Roman"/>
          <w:sz w:val="23"/>
          <w:szCs w:val="23"/>
          <w:lang w:val="pl-PL"/>
        </w:rPr>
        <w:t>ym</w:t>
      </w:r>
      <w:r w:rsidR="00FB6641">
        <w:rPr>
          <w:rFonts w:ascii="Times New Roman" w:hAnsi="Times New Roman" w:cs="Times New Roman"/>
          <w:sz w:val="23"/>
          <w:szCs w:val="23"/>
          <w:lang w:val="pl-PL"/>
        </w:rPr>
        <w:t xml:space="preserve"> odpowiedzieć na zarzuty Pana Matuszewskiego gdzie </w:t>
      </w:r>
      <w:r w:rsidR="0036031F">
        <w:rPr>
          <w:rFonts w:ascii="Times New Roman" w:hAnsi="Times New Roman" w:cs="Times New Roman"/>
          <w:sz w:val="23"/>
          <w:szCs w:val="23"/>
          <w:lang w:val="pl-PL"/>
        </w:rPr>
        <w:t xml:space="preserve">na spotkaniu nie </w:t>
      </w:r>
      <w:r w:rsidR="00FB6641">
        <w:rPr>
          <w:rFonts w:ascii="Times New Roman" w:hAnsi="Times New Roman" w:cs="Times New Roman"/>
          <w:sz w:val="23"/>
          <w:szCs w:val="23"/>
          <w:lang w:val="pl-PL"/>
        </w:rPr>
        <w:t xml:space="preserve">był obecny </w:t>
      </w:r>
      <w:r w:rsidR="00732017">
        <w:rPr>
          <w:rFonts w:ascii="Times New Roman" w:hAnsi="Times New Roman" w:cs="Times New Roman"/>
          <w:sz w:val="23"/>
          <w:szCs w:val="23"/>
          <w:lang w:val="pl-PL"/>
        </w:rPr>
        <w:t xml:space="preserve">, </w:t>
      </w:r>
      <w:r w:rsidR="00FB6641">
        <w:rPr>
          <w:rFonts w:ascii="Times New Roman" w:hAnsi="Times New Roman" w:cs="Times New Roman"/>
          <w:sz w:val="23"/>
          <w:szCs w:val="23"/>
          <w:lang w:val="pl-PL"/>
        </w:rPr>
        <w:t>również Pan</w:t>
      </w:r>
      <w:r w:rsidR="00732017">
        <w:rPr>
          <w:rFonts w:ascii="Times New Roman" w:hAnsi="Times New Roman" w:cs="Times New Roman"/>
          <w:sz w:val="23"/>
          <w:szCs w:val="23"/>
          <w:lang w:val="pl-PL"/>
        </w:rPr>
        <w:t xml:space="preserve">a Roberta nie było </w:t>
      </w:r>
      <w:r w:rsidR="00FB6641">
        <w:rPr>
          <w:rFonts w:ascii="Times New Roman" w:hAnsi="Times New Roman" w:cs="Times New Roman"/>
          <w:sz w:val="23"/>
          <w:szCs w:val="23"/>
          <w:lang w:val="pl-PL"/>
        </w:rPr>
        <w:t xml:space="preserve"> na tym spotkaniu roboczym.</w:t>
      </w:r>
      <w:r w:rsidR="00E84001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FB6641">
        <w:rPr>
          <w:rFonts w:ascii="Times New Roman" w:hAnsi="Times New Roman" w:cs="Times New Roman"/>
          <w:sz w:val="23"/>
          <w:szCs w:val="23"/>
          <w:lang w:val="pl-PL"/>
        </w:rPr>
        <w:t xml:space="preserve">Jako Radny Tomasz Szymański zaproponował o wprowadzeniu </w:t>
      </w:r>
      <w:r w:rsidR="00AC7505">
        <w:rPr>
          <w:rFonts w:ascii="Times New Roman" w:hAnsi="Times New Roman" w:cs="Times New Roman"/>
          <w:sz w:val="23"/>
          <w:szCs w:val="23"/>
          <w:lang w:val="pl-PL"/>
        </w:rPr>
        <w:t>dziennika elektronicznego dla klubów sportowych.</w:t>
      </w:r>
      <w:r w:rsidR="00E84001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AC7505">
        <w:rPr>
          <w:rFonts w:ascii="Times New Roman" w:hAnsi="Times New Roman" w:cs="Times New Roman"/>
          <w:sz w:val="23"/>
          <w:szCs w:val="23"/>
          <w:lang w:val="pl-PL"/>
        </w:rPr>
        <w:t>Radna Maria Fedyczkowska zwróciła się do piszących sprawozdanie by zwracali uwagę na szczegóły i pisali dokładnie.</w:t>
      </w:r>
      <w:r w:rsidR="00E84001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AC7505">
        <w:rPr>
          <w:rFonts w:ascii="Times New Roman" w:hAnsi="Times New Roman" w:cs="Times New Roman"/>
          <w:sz w:val="23"/>
          <w:szCs w:val="23"/>
          <w:lang w:val="pl-PL"/>
        </w:rPr>
        <w:t xml:space="preserve">Przewodniczący Rady Marek Wawrzynek zaproponował powołanie komisji społecznej i ponownie przeprowadzić spotkanie robocze z działaczami kultury.  </w:t>
      </w:r>
    </w:p>
    <w:p w14:paraId="65849775" w14:textId="471E9828" w:rsidR="001464BE" w:rsidRDefault="001464BE" w:rsidP="003A4399">
      <w:pPr>
        <w:pStyle w:val="myStyle"/>
        <w:spacing w:after="3" w:line="240" w:lineRule="auto"/>
        <w:ind w:right="240"/>
        <w:jc w:val="both"/>
        <w:rPr>
          <w:rFonts w:ascii="Times New Roman" w:hAnsi="Times New Roman" w:cs="Times New Roman"/>
          <w:sz w:val="23"/>
          <w:szCs w:val="23"/>
          <w:lang w:val="pl-PL"/>
        </w:rPr>
      </w:pPr>
      <w:r w:rsidRPr="00B661A6">
        <w:rPr>
          <w:rFonts w:ascii="Times New Roman" w:hAnsi="Times New Roman" w:cs="Times New Roman"/>
          <w:sz w:val="23"/>
          <w:szCs w:val="23"/>
          <w:lang w:val="pl-PL"/>
        </w:rPr>
        <w:t xml:space="preserve">W dalszej części zapoznano się z korespondencją skierowaną do </w:t>
      </w:r>
      <w:r>
        <w:rPr>
          <w:rFonts w:ascii="Times New Roman" w:hAnsi="Times New Roman" w:cs="Times New Roman"/>
          <w:sz w:val="23"/>
          <w:szCs w:val="23"/>
          <w:lang w:val="pl-PL"/>
        </w:rPr>
        <w:t>R</w:t>
      </w:r>
      <w:r w:rsidRPr="00B661A6">
        <w:rPr>
          <w:rFonts w:ascii="Times New Roman" w:hAnsi="Times New Roman" w:cs="Times New Roman"/>
          <w:sz w:val="23"/>
          <w:szCs w:val="23"/>
          <w:lang w:val="pl-PL"/>
        </w:rPr>
        <w:t>ady w okresie międzysesyjnym, m.in. z</w:t>
      </w:r>
      <w:r w:rsidR="00611CB6">
        <w:rPr>
          <w:rFonts w:ascii="Times New Roman" w:hAnsi="Times New Roman" w:cs="Times New Roman"/>
          <w:sz w:val="23"/>
          <w:szCs w:val="23"/>
          <w:lang w:val="pl-PL"/>
        </w:rPr>
        <w:t xml:space="preserve"> Apelem o poparcie stanowiska związku Gmin Śląska Opolskiego, pismem Państwa </w:t>
      </w:r>
      <w:proofErr w:type="spellStart"/>
      <w:r w:rsidR="00611CB6">
        <w:rPr>
          <w:rFonts w:ascii="Times New Roman" w:hAnsi="Times New Roman" w:cs="Times New Roman"/>
          <w:sz w:val="23"/>
          <w:szCs w:val="23"/>
          <w:lang w:val="pl-PL"/>
        </w:rPr>
        <w:t>Janaszek</w:t>
      </w:r>
      <w:proofErr w:type="spellEnd"/>
      <w:r w:rsidR="00611CB6"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14:paraId="7BC00D5F" w14:textId="6A004095" w:rsidR="00611CB6" w:rsidRDefault="00611CB6" w:rsidP="003A4399">
      <w:pPr>
        <w:pStyle w:val="myStyle"/>
        <w:spacing w:after="3" w:line="240" w:lineRule="auto"/>
        <w:ind w:right="240"/>
        <w:jc w:val="both"/>
        <w:rPr>
          <w:rFonts w:ascii="Times New Roman" w:hAnsi="Times New Roman" w:cs="Times New Roman"/>
          <w:sz w:val="23"/>
          <w:szCs w:val="23"/>
          <w:lang w:val="pl-PL"/>
        </w:rPr>
      </w:pPr>
      <w:r>
        <w:rPr>
          <w:rFonts w:ascii="Times New Roman" w:hAnsi="Times New Roman" w:cs="Times New Roman"/>
          <w:sz w:val="23"/>
          <w:szCs w:val="23"/>
          <w:lang w:val="pl-PL"/>
        </w:rPr>
        <w:t xml:space="preserve">Burmistrz zabrał glos w tej spawie ,potwierdził że również zapoznał się z apelem związku Gmin i sugerował żeby procedowanie takiego typu zaistniało na spotkaniach związku Gmin Ziemi Zgorzeleckiej. W swojej odpowiedzi na pismo od mieszkańców podkreślił, że wszystkie wnioski i pisma które wpływają do urzędu będą rzetelnie rozparzone i w </w:t>
      </w:r>
      <w:r w:rsidR="001B01C3">
        <w:rPr>
          <w:rFonts w:ascii="Times New Roman" w:hAnsi="Times New Roman" w:cs="Times New Roman"/>
          <w:sz w:val="23"/>
          <w:szCs w:val="23"/>
          <w:lang w:val="pl-PL"/>
        </w:rPr>
        <w:t>miarę</w:t>
      </w:r>
      <w:r>
        <w:rPr>
          <w:rFonts w:ascii="Times New Roman" w:hAnsi="Times New Roman" w:cs="Times New Roman"/>
          <w:sz w:val="23"/>
          <w:szCs w:val="23"/>
          <w:lang w:val="pl-PL"/>
        </w:rPr>
        <w:t xml:space="preserve"> możliwości zrealizowane według kolejności. </w:t>
      </w:r>
    </w:p>
    <w:p w14:paraId="0256D091" w14:textId="77777777" w:rsidR="00611CB6" w:rsidRPr="00B661A6" w:rsidRDefault="00611CB6" w:rsidP="001464BE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3"/>
          <w:szCs w:val="23"/>
          <w:lang w:val="pl-PL"/>
        </w:rPr>
      </w:pPr>
    </w:p>
    <w:p w14:paraId="2AB3571F" w14:textId="3317193D" w:rsidR="001464BE" w:rsidRPr="001B01C3" w:rsidRDefault="001464BE" w:rsidP="001464BE">
      <w:pPr>
        <w:pStyle w:val="myStyle"/>
        <w:spacing w:after="0" w:line="240" w:lineRule="auto"/>
        <w:jc w:val="both"/>
        <w:rPr>
          <w:rFonts w:ascii="Times New Roman" w:hAnsi="Times New Roman" w:cs="Times New Roman"/>
          <w:b/>
          <w:i/>
          <w:iCs/>
          <w:smallCaps/>
          <w:sz w:val="23"/>
          <w:szCs w:val="23"/>
          <w:lang w:val="pl-PL"/>
        </w:rPr>
      </w:pPr>
      <w:r w:rsidRPr="00B661A6">
        <w:rPr>
          <w:rFonts w:ascii="Times New Roman" w:hAnsi="Times New Roman" w:cs="Times New Roman"/>
          <w:bCs/>
          <w:i/>
          <w:iCs/>
          <w:sz w:val="23"/>
          <w:szCs w:val="23"/>
          <w:lang w:val="pl-PL"/>
        </w:rPr>
        <w:t xml:space="preserve">Następnie Przewodniczący przeszedł do kolejnych punktów tj.  </w:t>
      </w:r>
      <w:r w:rsidRPr="001B01C3">
        <w:rPr>
          <w:rFonts w:ascii="Times New Roman" w:hAnsi="Times New Roman" w:cs="Times New Roman"/>
          <w:b/>
          <w:i/>
          <w:iCs/>
          <w:smallCaps/>
          <w:sz w:val="23"/>
          <w:szCs w:val="23"/>
          <w:lang w:val="pl-PL"/>
        </w:rPr>
        <w:t xml:space="preserve">Odpowiedzi na interpelacje i zapytania </w:t>
      </w:r>
      <w:r w:rsidRPr="001B01C3">
        <w:rPr>
          <w:rFonts w:ascii="Times New Roman" w:hAnsi="Times New Roman" w:cs="Times New Roman"/>
          <w:b/>
          <w:i/>
          <w:iCs/>
          <w:sz w:val="23"/>
          <w:szCs w:val="23"/>
          <w:lang w:val="pl-PL"/>
        </w:rPr>
        <w:t xml:space="preserve">oraz </w:t>
      </w:r>
      <w:r w:rsidRPr="001B01C3">
        <w:rPr>
          <w:rFonts w:ascii="Times New Roman" w:hAnsi="Times New Roman" w:cs="Times New Roman"/>
          <w:b/>
          <w:i/>
          <w:iCs/>
          <w:smallCaps/>
          <w:sz w:val="23"/>
          <w:szCs w:val="23"/>
          <w:lang w:val="pl-PL"/>
        </w:rPr>
        <w:t>Wolne głosy i komunikaty;</w:t>
      </w:r>
    </w:p>
    <w:p w14:paraId="031A096F" w14:textId="41030F1A" w:rsidR="00207ABB" w:rsidRPr="00207ABB" w:rsidRDefault="00207ABB" w:rsidP="00207ABB">
      <w:pPr>
        <w:pStyle w:val="myStyle"/>
        <w:spacing w:before="2" w:after="2" w:line="240" w:lineRule="auto"/>
        <w:ind w:left="240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07AB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tym punkcie Burmistrz zapewnił o podpisaniu umów na działania związane z zadaniami inwestycyjnymi Gminy o których Radni procedowali na dzisiejszym </w:t>
      </w:r>
      <w:r w:rsidRPr="00207ABB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posiedzeniu. Po wypowiedzi  Radnej Marii Fedyczkowskiej dotyczącą przegłosowaniu </w:t>
      </w:r>
      <w:r w:rsidR="009356C2" w:rsidRPr="00207ABB">
        <w:rPr>
          <w:rFonts w:ascii="Times New Roman" w:hAnsi="Times New Roman" w:cs="Times New Roman"/>
          <w:color w:val="000000"/>
          <w:sz w:val="24"/>
          <w:szCs w:val="24"/>
          <w:lang w:val="pl-PL"/>
        </w:rPr>
        <w:t>projekt</w:t>
      </w:r>
      <w:r w:rsidR="009356C2">
        <w:rPr>
          <w:rFonts w:ascii="Times New Roman" w:hAnsi="Times New Roman" w:cs="Times New Roman"/>
          <w:color w:val="000000"/>
          <w:sz w:val="24"/>
          <w:szCs w:val="24"/>
          <w:lang w:val="pl-PL"/>
        </w:rPr>
        <w:t>u</w:t>
      </w:r>
      <w:r w:rsidRPr="00207AB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uchwały o zmianach w budżecie i przeznaczeniu środków na wypłacanie dodatku węglowego, </w:t>
      </w:r>
      <w:r w:rsidR="009356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</w:t>
      </w:r>
      <w:r w:rsidRPr="00207ABB">
        <w:rPr>
          <w:rFonts w:ascii="Times New Roman" w:hAnsi="Times New Roman" w:cs="Times New Roman"/>
          <w:color w:val="000000"/>
          <w:sz w:val="24"/>
          <w:szCs w:val="24"/>
          <w:lang w:val="pl-PL"/>
        </w:rPr>
        <w:t>nadmienił</w:t>
      </w:r>
      <w:r w:rsidR="009356C2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207AB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wszystkie złożone wnioski o dodatek węglowy już przeanalizowane i zaczynamy wypłacać środki na ten dodatek. </w:t>
      </w:r>
    </w:p>
    <w:p w14:paraId="182FF6C1" w14:textId="77777777" w:rsidR="00207ABB" w:rsidRDefault="00207ABB" w:rsidP="001464BE">
      <w:pPr>
        <w:pStyle w:val="myStyle"/>
        <w:spacing w:after="0" w:line="240" w:lineRule="auto"/>
        <w:jc w:val="both"/>
        <w:rPr>
          <w:rFonts w:ascii="Times New Roman" w:hAnsi="Times New Roman" w:cs="Times New Roman"/>
          <w:bCs/>
          <w:i/>
          <w:iCs/>
          <w:smallCaps/>
          <w:sz w:val="23"/>
          <w:szCs w:val="23"/>
          <w:lang w:val="pl-PL"/>
        </w:rPr>
      </w:pPr>
    </w:p>
    <w:p w14:paraId="305A1314" w14:textId="0E161F79" w:rsidR="00611CB6" w:rsidRDefault="00611CB6" w:rsidP="001464BE">
      <w:pPr>
        <w:pStyle w:val="myStyle"/>
        <w:spacing w:after="0" w:line="240" w:lineRule="auto"/>
        <w:jc w:val="both"/>
        <w:rPr>
          <w:rFonts w:ascii="Times New Roman" w:hAnsi="Times New Roman" w:cs="Times New Roman"/>
          <w:bCs/>
          <w:smallCaps/>
          <w:sz w:val="24"/>
          <w:szCs w:val="24"/>
          <w:lang w:val="pl-PL"/>
        </w:rPr>
      </w:pPr>
    </w:p>
    <w:p w14:paraId="01C22A0C" w14:textId="2D47C134" w:rsidR="00611CB6" w:rsidRPr="00611CB6" w:rsidRDefault="00611CB6" w:rsidP="001464BE">
      <w:pPr>
        <w:pStyle w:val="myStyle"/>
        <w:spacing w:after="0" w:line="240" w:lineRule="auto"/>
        <w:jc w:val="both"/>
        <w:rPr>
          <w:rFonts w:ascii="Times New Roman" w:hAnsi="Times New Roman" w:cs="Times New Roman"/>
          <w:bCs/>
          <w:smallCaps/>
          <w:sz w:val="24"/>
          <w:szCs w:val="24"/>
          <w:lang w:val="pl-PL"/>
        </w:rPr>
      </w:pPr>
    </w:p>
    <w:p w14:paraId="3266143B" w14:textId="77777777" w:rsidR="00611CB6" w:rsidRPr="00B661A6" w:rsidRDefault="00611CB6" w:rsidP="001464BE">
      <w:pPr>
        <w:pStyle w:val="myStyle"/>
        <w:spacing w:after="0" w:line="240" w:lineRule="auto"/>
        <w:jc w:val="both"/>
        <w:rPr>
          <w:rFonts w:ascii="Calibri" w:hAnsi="Calibri" w:cs="Calibri"/>
          <w:sz w:val="23"/>
          <w:szCs w:val="23"/>
          <w:lang w:val="pl-PL"/>
        </w:rPr>
      </w:pPr>
    </w:p>
    <w:p w14:paraId="465FF4C3" w14:textId="77777777" w:rsidR="00DE4E68" w:rsidRPr="000840B4" w:rsidRDefault="00DE4E68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6131B412" w14:textId="6BDE5C2E" w:rsidR="00DE4E68" w:rsidRPr="00122CF6" w:rsidRDefault="00DE4E68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</w:p>
    <w:p w14:paraId="4AD5F82C" w14:textId="77777777" w:rsidR="00DE4E68" w:rsidRPr="00122CF6" w:rsidRDefault="00DE4E68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31FE54CF" w14:textId="1272DF79" w:rsidR="00281FE6" w:rsidRDefault="00281FE6" w:rsidP="00281FE6">
      <w:pPr>
        <w:pStyle w:val="NormalnyWeb1"/>
        <w:spacing w:before="0" w:after="0"/>
        <w:ind w:firstLine="708"/>
        <w:jc w:val="both"/>
        <w:rPr>
          <w:sz w:val="23"/>
          <w:szCs w:val="23"/>
        </w:rPr>
      </w:pPr>
      <w:r>
        <w:rPr>
          <w:bCs/>
        </w:rPr>
        <w:t>Stwierdzając, że porządek obrad został wyczerpany, o</w:t>
      </w:r>
      <w:r>
        <w:t xml:space="preserve"> godz. 13:08, </w:t>
      </w:r>
      <w:r>
        <w:rPr>
          <w:bCs/>
        </w:rPr>
        <w:t xml:space="preserve">Przewodniczący Rady </w:t>
      </w:r>
      <w:r>
        <w:t>oficjalnie zakończył posiedzenie słowami:</w:t>
      </w:r>
      <w:r w:rsidR="00057325">
        <w:t xml:space="preserve"> </w:t>
      </w:r>
      <w:r>
        <w:t>”</w:t>
      </w:r>
      <w:r w:rsidRPr="00281FE6">
        <w:rPr>
          <w:i/>
          <w:iCs/>
        </w:rPr>
        <w:t xml:space="preserve">zamykam  </w:t>
      </w:r>
      <w:r>
        <w:rPr>
          <w:i/>
          <w:iCs/>
          <w:sz w:val="23"/>
          <w:szCs w:val="23"/>
        </w:rPr>
        <w:t xml:space="preserve">pięćdziesiątą  pierwszą </w:t>
      </w:r>
      <w:r w:rsidRPr="003E61ED">
        <w:rPr>
          <w:i/>
          <w:iCs/>
          <w:sz w:val="23"/>
          <w:szCs w:val="23"/>
        </w:rPr>
        <w:t xml:space="preserve"> 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143FEAAA" w14:textId="77777777" w:rsidR="00DE4E68" w:rsidRPr="00122CF6" w:rsidRDefault="00DE4E68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731A4A94" w14:textId="77777777" w:rsidR="00DE4E68" w:rsidRPr="00122CF6" w:rsidRDefault="00DE4E68">
      <w:pPr>
        <w:rPr>
          <w:lang w:val="pl-PL"/>
        </w:rPr>
      </w:pPr>
    </w:p>
    <w:p w14:paraId="52AC1344" w14:textId="77777777" w:rsidR="00DE4E68" w:rsidRPr="00122CF6" w:rsidRDefault="00DE4E68">
      <w:pPr>
        <w:rPr>
          <w:lang w:val="pl-PL"/>
        </w:rPr>
      </w:pPr>
    </w:p>
    <w:p w14:paraId="4889815E" w14:textId="77777777" w:rsidR="00281FE6" w:rsidRDefault="00281FE6" w:rsidP="00281FE6">
      <w:pPr>
        <w:pStyle w:val="NormalnyWeb2"/>
        <w:spacing w:before="0" w:after="0"/>
        <w:ind w:left="4248" w:firstLine="708"/>
        <w:jc w:val="center"/>
      </w:pPr>
      <w:r>
        <w:t>Przewodniczący Rady</w:t>
      </w:r>
    </w:p>
    <w:p w14:paraId="5E34D1EE" w14:textId="77777777" w:rsidR="00281FE6" w:rsidRDefault="00281FE6" w:rsidP="00281FE6">
      <w:pPr>
        <w:pStyle w:val="NormalnyWeb2"/>
        <w:spacing w:before="0" w:after="0"/>
        <w:jc w:val="center"/>
        <w:rPr>
          <w:sz w:val="20"/>
          <w:szCs w:val="20"/>
        </w:rPr>
      </w:pPr>
    </w:p>
    <w:p w14:paraId="2B668F0C" w14:textId="77777777" w:rsidR="00281FE6" w:rsidRDefault="00281FE6" w:rsidP="00281FE6">
      <w:pPr>
        <w:pStyle w:val="NormalnyWeb2"/>
        <w:spacing w:before="0" w:after="0"/>
        <w:jc w:val="center"/>
        <w:rPr>
          <w:sz w:val="20"/>
          <w:szCs w:val="20"/>
        </w:rPr>
      </w:pPr>
    </w:p>
    <w:p w14:paraId="188A954E" w14:textId="77777777" w:rsidR="00281FE6" w:rsidRDefault="00281FE6" w:rsidP="00281FE6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</w:t>
      </w:r>
      <w:r>
        <w:t>Marek Wawrzynek</w:t>
      </w:r>
    </w:p>
    <w:p w14:paraId="178E91ED" w14:textId="77777777" w:rsidR="00281FE6" w:rsidRDefault="00281FE6" w:rsidP="00281FE6">
      <w:pPr>
        <w:pStyle w:val="myStyle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2E6BE927" w14:textId="313E9291" w:rsidR="00DE4E68" w:rsidRPr="00122CF6" w:rsidRDefault="00DE4E68" w:rsidP="00281FE6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sectPr w:rsidR="00DE4E68" w:rsidRPr="00122CF6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0817E" w14:textId="77777777" w:rsidR="002B65E3" w:rsidRDefault="002B65E3" w:rsidP="006E0FDA">
      <w:pPr>
        <w:spacing w:after="0" w:line="240" w:lineRule="auto"/>
      </w:pPr>
      <w:r>
        <w:separator/>
      </w:r>
    </w:p>
  </w:endnote>
  <w:endnote w:type="continuationSeparator" w:id="0">
    <w:p w14:paraId="01F73DB7" w14:textId="77777777" w:rsidR="002B65E3" w:rsidRDefault="002B65E3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5D687" w14:textId="77777777" w:rsidR="002B65E3" w:rsidRDefault="002B65E3" w:rsidP="006E0FDA">
      <w:pPr>
        <w:spacing w:after="0" w:line="240" w:lineRule="auto"/>
      </w:pPr>
      <w:r>
        <w:separator/>
      </w:r>
    </w:p>
  </w:footnote>
  <w:footnote w:type="continuationSeparator" w:id="0">
    <w:p w14:paraId="4D4F859E" w14:textId="77777777" w:rsidR="002B65E3" w:rsidRDefault="002B65E3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DF61626"/>
    <w:multiLevelType w:val="hybridMultilevel"/>
    <w:tmpl w:val="BEF8BE78"/>
    <w:lvl w:ilvl="0" w:tplc="97274580">
      <w:start w:val="1"/>
      <w:numFmt w:val="decimal"/>
      <w:lvlText w:val="%1."/>
      <w:lvlJc w:val="left"/>
      <w:pPr>
        <w:ind w:left="720" w:hanging="360"/>
      </w:pPr>
    </w:lvl>
    <w:lvl w:ilvl="1" w:tplc="97274580" w:tentative="1">
      <w:start w:val="1"/>
      <w:numFmt w:val="lowerLetter"/>
      <w:lvlText w:val="%2."/>
      <w:lvlJc w:val="left"/>
      <w:pPr>
        <w:ind w:left="1440" w:hanging="360"/>
      </w:pPr>
    </w:lvl>
    <w:lvl w:ilvl="2" w:tplc="97274580" w:tentative="1">
      <w:start w:val="1"/>
      <w:numFmt w:val="lowerRoman"/>
      <w:lvlText w:val="%3."/>
      <w:lvlJc w:val="right"/>
      <w:pPr>
        <w:ind w:left="2160" w:hanging="180"/>
      </w:pPr>
    </w:lvl>
    <w:lvl w:ilvl="3" w:tplc="97274580" w:tentative="1">
      <w:start w:val="1"/>
      <w:numFmt w:val="decimal"/>
      <w:lvlText w:val="%4."/>
      <w:lvlJc w:val="left"/>
      <w:pPr>
        <w:ind w:left="2880" w:hanging="360"/>
      </w:pPr>
    </w:lvl>
    <w:lvl w:ilvl="4" w:tplc="97274580" w:tentative="1">
      <w:start w:val="1"/>
      <w:numFmt w:val="lowerLetter"/>
      <w:lvlText w:val="%5."/>
      <w:lvlJc w:val="left"/>
      <w:pPr>
        <w:ind w:left="3600" w:hanging="360"/>
      </w:pPr>
    </w:lvl>
    <w:lvl w:ilvl="5" w:tplc="97274580" w:tentative="1">
      <w:start w:val="1"/>
      <w:numFmt w:val="lowerRoman"/>
      <w:lvlText w:val="%6."/>
      <w:lvlJc w:val="right"/>
      <w:pPr>
        <w:ind w:left="4320" w:hanging="180"/>
      </w:pPr>
    </w:lvl>
    <w:lvl w:ilvl="6" w:tplc="97274580" w:tentative="1">
      <w:start w:val="1"/>
      <w:numFmt w:val="decimal"/>
      <w:lvlText w:val="%7."/>
      <w:lvlJc w:val="left"/>
      <w:pPr>
        <w:ind w:left="5040" w:hanging="360"/>
      </w:pPr>
    </w:lvl>
    <w:lvl w:ilvl="7" w:tplc="97274580" w:tentative="1">
      <w:start w:val="1"/>
      <w:numFmt w:val="lowerLetter"/>
      <w:lvlText w:val="%8."/>
      <w:lvlJc w:val="left"/>
      <w:pPr>
        <w:ind w:left="5760" w:hanging="360"/>
      </w:pPr>
    </w:lvl>
    <w:lvl w:ilvl="8" w:tplc="97274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E0D12CC"/>
    <w:multiLevelType w:val="hybridMultilevel"/>
    <w:tmpl w:val="BBD806EE"/>
    <w:lvl w:ilvl="0" w:tplc="747038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973948667">
    <w:abstractNumId w:val="5"/>
  </w:num>
  <w:num w:numId="2" w16cid:durableId="1708025912">
    <w:abstractNumId w:val="7"/>
  </w:num>
  <w:num w:numId="3" w16cid:durableId="1605528789">
    <w:abstractNumId w:val="8"/>
  </w:num>
  <w:num w:numId="4" w16cid:durableId="1342854626">
    <w:abstractNumId w:val="6"/>
  </w:num>
  <w:num w:numId="5" w16cid:durableId="1827624610">
    <w:abstractNumId w:val="1"/>
  </w:num>
  <w:num w:numId="6" w16cid:durableId="1043166975">
    <w:abstractNumId w:val="0"/>
  </w:num>
  <w:num w:numId="7" w16cid:durableId="1700542730">
    <w:abstractNumId w:val="3"/>
  </w:num>
  <w:num w:numId="8" w16cid:durableId="478771332">
    <w:abstractNumId w:val="4"/>
  </w:num>
  <w:num w:numId="9" w16cid:durableId="1692955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053A8"/>
    <w:rsid w:val="00013F72"/>
    <w:rsid w:val="00057325"/>
    <w:rsid w:val="00065F9C"/>
    <w:rsid w:val="000840B4"/>
    <w:rsid w:val="000A5EC0"/>
    <w:rsid w:val="000A7E54"/>
    <w:rsid w:val="000B5A10"/>
    <w:rsid w:val="000B5E94"/>
    <w:rsid w:val="000D6867"/>
    <w:rsid w:val="000F09C9"/>
    <w:rsid w:val="000F6147"/>
    <w:rsid w:val="00104A7D"/>
    <w:rsid w:val="00112029"/>
    <w:rsid w:val="00122CF6"/>
    <w:rsid w:val="00126F29"/>
    <w:rsid w:val="00127DE3"/>
    <w:rsid w:val="00135412"/>
    <w:rsid w:val="001464BE"/>
    <w:rsid w:val="00151B9C"/>
    <w:rsid w:val="001678FF"/>
    <w:rsid w:val="00177BE4"/>
    <w:rsid w:val="001A516F"/>
    <w:rsid w:val="001B01C3"/>
    <w:rsid w:val="001F449A"/>
    <w:rsid w:val="001F6920"/>
    <w:rsid w:val="00205590"/>
    <w:rsid w:val="00207ABB"/>
    <w:rsid w:val="0027242B"/>
    <w:rsid w:val="002776A0"/>
    <w:rsid w:val="00281FE6"/>
    <w:rsid w:val="0029206C"/>
    <w:rsid w:val="002B65E3"/>
    <w:rsid w:val="002C5539"/>
    <w:rsid w:val="002C7038"/>
    <w:rsid w:val="002C7966"/>
    <w:rsid w:val="002D15B6"/>
    <w:rsid w:val="002D26E9"/>
    <w:rsid w:val="002E2398"/>
    <w:rsid w:val="002E7AC4"/>
    <w:rsid w:val="00302D6D"/>
    <w:rsid w:val="0036031F"/>
    <w:rsid w:val="00361FF4"/>
    <w:rsid w:val="0037075E"/>
    <w:rsid w:val="00390F28"/>
    <w:rsid w:val="003A4399"/>
    <w:rsid w:val="003B5299"/>
    <w:rsid w:val="003B6162"/>
    <w:rsid w:val="003D76CC"/>
    <w:rsid w:val="003E5207"/>
    <w:rsid w:val="003F3229"/>
    <w:rsid w:val="003F3C27"/>
    <w:rsid w:val="00402AE5"/>
    <w:rsid w:val="004160AB"/>
    <w:rsid w:val="00425568"/>
    <w:rsid w:val="00433FCA"/>
    <w:rsid w:val="004565B9"/>
    <w:rsid w:val="004605BB"/>
    <w:rsid w:val="00493A0C"/>
    <w:rsid w:val="0049678E"/>
    <w:rsid w:val="00497947"/>
    <w:rsid w:val="004A5AAF"/>
    <w:rsid w:val="004C2638"/>
    <w:rsid w:val="004D47EB"/>
    <w:rsid w:val="004D6B48"/>
    <w:rsid w:val="005019FF"/>
    <w:rsid w:val="005104A2"/>
    <w:rsid w:val="00531A4E"/>
    <w:rsid w:val="00535F5A"/>
    <w:rsid w:val="0055403D"/>
    <w:rsid w:val="00555F58"/>
    <w:rsid w:val="00571584"/>
    <w:rsid w:val="00593920"/>
    <w:rsid w:val="00611CB6"/>
    <w:rsid w:val="00617B5A"/>
    <w:rsid w:val="00630020"/>
    <w:rsid w:val="00665DD6"/>
    <w:rsid w:val="00675F7E"/>
    <w:rsid w:val="006911E3"/>
    <w:rsid w:val="006A2E15"/>
    <w:rsid w:val="006E6663"/>
    <w:rsid w:val="006F56B4"/>
    <w:rsid w:val="0070126F"/>
    <w:rsid w:val="00732017"/>
    <w:rsid w:val="007400CA"/>
    <w:rsid w:val="00776E84"/>
    <w:rsid w:val="00797748"/>
    <w:rsid w:val="007C4EB2"/>
    <w:rsid w:val="007F562A"/>
    <w:rsid w:val="00817A62"/>
    <w:rsid w:val="00826168"/>
    <w:rsid w:val="0084297D"/>
    <w:rsid w:val="00842E35"/>
    <w:rsid w:val="008463AE"/>
    <w:rsid w:val="00856FA8"/>
    <w:rsid w:val="00881512"/>
    <w:rsid w:val="008A4B3F"/>
    <w:rsid w:val="008B3AC2"/>
    <w:rsid w:val="008C7D86"/>
    <w:rsid w:val="008F680D"/>
    <w:rsid w:val="009356C2"/>
    <w:rsid w:val="00945BAB"/>
    <w:rsid w:val="00977773"/>
    <w:rsid w:val="0098606A"/>
    <w:rsid w:val="00987920"/>
    <w:rsid w:val="009C6E5B"/>
    <w:rsid w:val="009D1416"/>
    <w:rsid w:val="009E0D22"/>
    <w:rsid w:val="00A06656"/>
    <w:rsid w:val="00A40591"/>
    <w:rsid w:val="00A444AC"/>
    <w:rsid w:val="00AA7187"/>
    <w:rsid w:val="00AC197E"/>
    <w:rsid w:val="00AC7505"/>
    <w:rsid w:val="00AD30AB"/>
    <w:rsid w:val="00AE46DB"/>
    <w:rsid w:val="00AF12DF"/>
    <w:rsid w:val="00B12E06"/>
    <w:rsid w:val="00B21D59"/>
    <w:rsid w:val="00B2359D"/>
    <w:rsid w:val="00B3600E"/>
    <w:rsid w:val="00B62ADE"/>
    <w:rsid w:val="00B70683"/>
    <w:rsid w:val="00B9734C"/>
    <w:rsid w:val="00BA5462"/>
    <w:rsid w:val="00BA6315"/>
    <w:rsid w:val="00BB29CD"/>
    <w:rsid w:val="00BD419F"/>
    <w:rsid w:val="00BD5208"/>
    <w:rsid w:val="00C0071E"/>
    <w:rsid w:val="00C13156"/>
    <w:rsid w:val="00C13344"/>
    <w:rsid w:val="00C71C80"/>
    <w:rsid w:val="00C862C3"/>
    <w:rsid w:val="00CB0CFE"/>
    <w:rsid w:val="00CB7B98"/>
    <w:rsid w:val="00CD7D5F"/>
    <w:rsid w:val="00CE1B72"/>
    <w:rsid w:val="00CF1D7A"/>
    <w:rsid w:val="00D010C0"/>
    <w:rsid w:val="00D33196"/>
    <w:rsid w:val="00D47830"/>
    <w:rsid w:val="00D53C40"/>
    <w:rsid w:val="00D833B4"/>
    <w:rsid w:val="00DB4A3C"/>
    <w:rsid w:val="00DB62EE"/>
    <w:rsid w:val="00DC7EB9"/>
    <w:rsid w:val="00DD41C0"/>
    <w:rsid w:val="00DE4E68"/>
    <w:rsid w:val="00DF064E"/>
    <w:rsid w:val="00E12544"/>
    <w:rsid w:val="00E32753"/>
    <w:rsid w:val="00E5168B"/>
    <w:rsid w:val="00E542C6"/>
    <w:rsid w:val="00E56D5F"/>
    <w:rsid w:val="00E611BA"/>
    <w:rsid w:val="00E77620"/>
    <w:rsid w:val="00E84001"/>
    <w:rsid w:val="00EA28E3"/>
    <w:rsid w:val="00EC0798"/>
    <w:rsid w:val="00F07B7D"/>
    <w:rsid w:val="00F3338C"/>
    <w:rsid w:val="00F62DC8"/>
    <w:rsid w:val="00F907FE"/>
    <w:rsid w:val="00F94737"/>
    <w:rsid w:val="00FB293B"/>
    <w:rsid w:val="00FB45FF"/>
    <w:rsid w:val="00FB4B05"/>
    <w:rsid w:val="00FB6641"/>
    <w:rsid w:val="00FD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CAFB4"/>
  <w15:docId w15:val="{7F7FD163-6839-42F5-9884-8D5DEB088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C0071E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70126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pl-PL" w:eastAsia="pl-PL"/>
    </w:rPr>
  </w:style>
  <w:style w:type="paragraph" w:customStyle="1" w:styleId="NormalnyWeb1">
    <w:name w:val="Normalny (Web)1"/>
    <w:basedOn w:val="Normalny"/>
    <w:rsid w:val="00281F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281FE6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22</Pages>
  <Words>4148</Words>
  <Characters>24893</Characters>
  <Application>Microsoft Office Word</Application>
  <DocSecurity>0</DocSecurity>
  <Lines>207</Lines>
  <Paragraphs>57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Alicja</cp:lastModifiedBy>
  <cp:revision>121</cp:revision>
  <dcterms:created xsi:type="dcterms:W3CDTF">2022-10-06T10:02:00Z</dcterms:created>
  <dcterms:modified xsi:type="dcterms:W3CDTF">2022-10-24T09:47:00Z</dcterms:modified>
</cp:coreProperties>
</file>